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822" w:rsidRDefault="00865FF8" w:rsidP="00865FF8">
      <w:pPr>
        <w:jc w:val="right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 xml:space="preserve">                                                        </w:t>
      </w:r>
      <w:r>
        <w:rPr>
          <w:b/>
          <w:noProof/>
          <w:spacing w:val="32"/>
          <w:sz w:val="38"/>
          <w:szCs w:val="38"/>
        </w:rPr>
        <w:t>Проект</w:t>
      </w:r>
    </w:p>
    <w:p w:rsidR="003D73D3" w:rsidRDefault="003D73D3" w:rsidP="003D73D3">
      <w:pPr>
        <w:rPr>
          <w:b/>
          <w:spacing w:val="32"/>
          <w:sz w:val="38"/>
          <w:szCs w:val="38"/>
        </w:rPr>
      </w:pPr>
    </w:p>
    <w:p w:rsidR="00865FF8" w:rsidRPr="004B1822" w:rsidRDefault="00865FF8" w:rsidP="003D73D3">
      <w:pPr>
        <w:rPr>
          <w:b/>
          <w:spacing w:val="32"/>
          <w:sz w:val="38"/>
          <w:szCs w:val="38"/>
        </w:rPr>
      </w:pPr>
    </w:p>
    <w:p w:rsidR="004B1822" w:rsidRPr="004B1822" w:rsidRDefault="004B1822" w:rsidP="004B1822">
      <w:pPr>
        <w:jc w:val="center"/>
        <w:rPr>
          <w:b/>
          <w:spacing w:val="32"/>
          <w:sz w:val="38"/>
          <w:szCs w:val="38"/>
        </w:rPr>
      </w:pPr>
      <w:r w:rsidRPr="004B1822">
        <w:rPr>
          <w:b/>
          <w:spacing w:val="32"/>
          <w:sz w:val="38"/>
          <w:szCs w:val="38"/>
        </w:rPr>
        <w:t>АДМИНИСТРАЦИЯ</w:t>
      </w:r>
    </w:p>
    <w:p w:rsidR="004B1822" w:rsidRPr="004B1822" w:rsidRDefault="00F96F6D" w:rsidP="004B1822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</w:t>
      </w:r>
      <w:r w:rsidR="004B1822" w:rsidRPr="004B1822">
        <w:rPr>
          <w:b/>
          <w:spacing w:val="-2"/>
          <w:sz w:val="40"/>
          <w:szCs w:val="40"/>
        </w:rPr>
        <w:t xml:space="preserve"> РОСТОВА-НА-ДОНУ</w:t>
      </w:r>
    </w:p>
    <w:p w:rsidR="004B1822" w:rsidRPr="004B1822" w:rsidRDefault="004B1822" w:rsidP="004B1822">
      <w:pPr>
        <w:jc w:val="center"/>
        <w:rPr>
          <w:b/>
          <w:sz w:val="36"/>
          <w:szCs w:val="24"/>
        </w:rPr>
      </w:pPr>
    </w:p>
    <w:p w:rsidR="004B1822" w:rsidRPr="004B1822" w:rsidRDefault="004B1822" w:rsidP="004B1822">
      <w:pPr>
        <w:jc w:val="center"/>
        <w:rPr>
          <w:rFonts w:ascii="Arial" w:hAnsi="Arial"/>
          <w:sz w:val="24"/>
        </w:rPr>
      </w:pPr>
      <w:r w:rsidRPr="004B1822">
        <w:rPr>
          <w:b/>
          <w:sz w:val="36"/>
          <w:szCs w:val="24"/>
        </w:rPr>
        <w:t>ПОСТАНОВЛЕНИЕ</w:t>
      </w:r>
    </w:p>
    <w:p w:rsidR="004B1822" w:rsidRPr="004B1822" w:rsidRDefault="004B1822" w:rsidP="004B1822">
      <w:pPr>
        <w:jc w:val="center"/>
        <w:rPr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B1822" w:rsidRPr="00492AC1" w:rsidTr="009A648F">
        <w:tc>
          <w:tcPr>
            <w:tcW w:w="885" w:type="pct"/>
            <w:hideMark/>
          </w:tcPr>
          <w:p w:rsidR="004B1822" w:rsidRPr="00492AC1" w:rsidRDefault="004B1822" w:rsidP="005763AB">
            <w:pPr>
              <w:tabs>
                <w:tab w:val="left" w:pos="0"/>
              </w:tabs>
              <w:suppressAutoHyphens/>
              <w:rPr>
                <w:szCs w:val="28"/>
                <w:lang w:eastAsia="ar-SA"/>
              </w:rPr>
            </w:pPr>
            <w:r w:rsidRPr="00492AC1">
              <w:rPr>
                <w:szCs w:val="28"/>
              </w:rPr>
              <w:t>202</w:t>
            </w:r>
            <w:r w:rsidR="005763AB" w:rsidRPr="00492AC1">
              <w:rPr>
                <w:szCs w:val="28"/>
              </w:rPr>
              <w:t>4</w:t>
            </w:r>
          </w:p>
        </w:tc>
        <w:tc>
          <w:tcPr>
            <w:tcW w:w="2873" w:type="pct"/>
          </w:tcPr>
          <w:p w:rsidR="004B1822" w:rsidRPr="00492AC1" w:rsidRDefault="004B1822" w:rsidP="004B182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Cs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4B1822" w:rsidRPr="00492AC1" w:rsidRDefault="004B1822" w:rsidP="004B182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Cs w:val="28"/>
                <w:lang w:val="en-US" w:eastAsia="ar-SA"/>
              </w:rPr>
            </w:pPr>
            <w:r w:rsidRPr="00492AC1">
              <w:rPr>
                <w:szCs w:val="28"/>
              </w:rPr>
              <w:t>№</w:t>
            </w:r>
          </w:p>
        </w:tc>
        <w:tc>
          <w:tcPr>
            <w:tcW w:w="1023" w:type="pct"/>
          </w:tcPr>
          <w:p w:rsidR="004B1822" w:rsidRPr="00492AC1" w:rsidRDefault="004B1822" w:rsidP="004B182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Cs w:val="28"/>
                <w:lang w:val="en-US" w:eastAsia="ar-SA"/>
              </w:rPr>
            </w:pPr>
          </w:p>
        </w:tc>
      </w:tr>
    </w:tbl>
    <w:p w:rsidR="001A51DD" w:rsidRPr="00492AC1" w:rsidRDefault="001A51DD" w:rsidP="004B7DBB">
      <w:pPr>
        <w:ind w:right="5243"/>
        <w:jc w:val="both"/>
        <w:rPr>
          <w:szCs w:val="28"/>
        </w:rPr>
      </w:pPr>
    </w:p>
    <w:p w:rsidR="004B1822" w:rsidRPr="00492AC1" w:rsidRDefault="004B1822" w:rsidP="004B7DBB">
      <w:pPr>
        <w:ind w:right="5243"/>
        <w:jc w:val="both"/>
        <w:rPr>
          <w:szCs w:val="28"/>
        </w:rPr>
      </w:pPr>
    </w:p>
    <w:p w:rsidR="004B7DBB" w:rsidRPr="004B7DBB" w:rsidRDefault="00F96F6D" w:rsidP="00FF5F4D">
      <w:pPr>
        <w:tabs>
          <w:tab w:val="left" w:pos="5670"/>
        </w:tabs>
        <w:spacing w:line="280" w:lineRule="exact"/>
        <w:ind w:right="4678"/>
        <w:jc w:val="both"/>
      </w:pPr>
      <w:r>
        <w:rPr>
          <w:szCs w:val="28"/>
        </w:rPr>
        <w:t xml:space="preserve">О внесении изменений в постановление Администрации города Ростова-на-Дону от </w:t>
      </w:r>
      <w:r w:rsidR="005763AB">
        <w:rPr>
          <w:szCs w:val="28"/>
        </w:rPr>
        <w:t>19</w:t>
      </w:r>
      <w:r w:rsidR="00970511">
        <w:rPr>
          <w:szCs w:val="28"/>
        </w:rPr>
        <w:t>.</w:t>
      </w:r>
      <w:r w:rsidR="005763AB">
        <w:rPr>
          <w:szCs w:val="28"/>
        </w:rPr>
        <w:t>02</w:t>
      </w:r>
      <w:r w:rsidR="00970511">
        <w:rPr>
          <w:szCs w:val="28"/>
        </w:rPr>
        <w:t>.202</w:t>
      </w:r>
      <w:r w:rsidR="005763AB">
        <w:rPr>
          <w:szCs w:val="28"/>
        </w:rPr>
        <w:t>2</w:t>
      </w:r>
      <w:r>
        <w:rPr>
          <w:szCs w:val="28"/>
        </w:rPr>
        <w:t xml:space="preserve"> № </w:t>
      </w:r>
      <w:r w:rsidR="005763AB">
        <w:rPr>
          <w:szCs w:val="28"/>
        </w:rPr>
        <w:t>131</w:t>
      </w:r>
      <w:r>
        <w:rPr>
          <w:szCs w:val="28"/>
        </w:rPr>
        <w:t xml:space="preserve"> «</w:t>
      </w:r>
      <w:r w:rsidR="005763AB">
        <w:t xml:space="preserve">Об утверждении административного регламента </w:t>
      </w:r>
      <w:r w:rsidR="005763AB">
        <w:br/>
        <w:t xml:space="preserve">№ АР-027-01-Т муниципальной </w:t>
      </w:r>
      <w:r w:rsidR="005763AB">
        <w:br/>
        <w:t>услуги «Передача в муниципальную собственность ранее приватизированных жилых помещений</w:t>
      </w:r>
      <w:r w:rsidR="00970511" w:rsidRPr="00970511">
        <w:rPr>
          <w:szCs w:val="28"/>
        </w:rPr>
        <w:t>»</w:t>
      </w:r>
    </w:p>
    <w:p w:rsidR="004B7DBB" w:rsidRPr="004B7DBB" w:rsidRDefault="004B7DBB" w:rsidP="004B7DBB">
      <w:pPr>
        <w:ind w:right="5669"/>
        <w:jc w:val="both"/>
      </w:pPr>
    </w:p>
    <w:p w:rsidR="00102BE9" w:rsidRPr="004B7DBB" w:rsidRDefault="00102BE9" w:rsidP="004B7DBB">
      <w:pPr>
        <w:ind w:right="5669"/>
        <w:jc w:val="both"/>
      </w:pPr>
    </w:p>
    <w:p w:rsidR="0016270D" w:rsidRPr="0016270D" w:rsidRDefault="0016270D" w:rsidP="001627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6270D">
        <w:rPr>
          <w:szCs w:val="28"/>
        </w:rPr>
        <w:t xml:space="preserve">В соответствии с Законом Российской Федерации от 04.07.1991 № 1541-1 </w:t>
      </w:r>
      <w:r w:rsidRPr="0016270D">
        <w:rPr>
          <w:szCs w:val="28"/>
        </w:rPr>
        <w:br/>
        <w:t xml:space="preserve">«О приватизации жилищного фонда в Российской Федерации», Федеральным законом от 06.10.2003 № 131-ФЗ «Об общих принципах организации местного самоуправления в Российской Федерации», Федеральным законом </w:t>
      </w:r>
      <w:r w:rsidRPr="0016270D">
        <w:rPr>
          <w:szCs w:val="28"/>
        </w:rPr>
        <w:br/>
        <w:t>от 27.07.2010 № 210-ФЗ «Об организации предоставления государст</w:t>
      </w:r>
      <w:r w:rsidR="00C738AA">
        <w:rPr>
          <w:szCs w:val="28"/>
        </w:rPr>
        <w:t xml:space="preserve">венных </w:t>
      </w:r>
      <w:r w:rsidR="00C738AA">
        <w:rPr>
          <w:szCs w:val="28"/>
        </w:rPr>
        <w:br/>
        <w:t>и муниципальных услуг»</w:t>
      </w:r>
    </w:p>
    <w:p w:rsidR="004B7DBB" w:rsidRPr="004B7DBB" w:rsidRDefault="004B7DBB" w:rsidP="004B7DBB">
      <w:pPr>
        <w:jc w:val="center"/>
        <w:rPr>
          <w:szCs w:val="28"/>
        </w:rPr>
      </w:pPr>
    </w:p>
    <w:p w:rsidR="004B7DBB" w:rsidRPr="004B7DBB" w:rsidRDefault="004B7DBB" w:rsidP="004B7DBB">
      <w:pPr>
        <w:jc w:val="center"/>
      </w:pPr>
      <w:r w:rsidRPr="004B7DBB">
        <w:t>П О С Т А Н О В Л Я Ю:</w:t>
      </w:r>
    </w:p>
    <w:p w:rsidR="004B7DBB" w:rsidRPr="004B7DBB" w:rsidRDefault="004B7DBB" w:rsidP="004B7DBB">
      <w:pPr>
        <w:widowControl w:val="0"/>
        <w:tabs>
          <w:tab w:val="left" w:pos="567"/>
          <w:tab w:val="left" w:pos="927"/>
        </w:tabs>
        <w:spacing w:line="322" w:lineRule="exact"/>
        <w:ind w:right="20"/>
        <w:jc w:val="both"/>
        <w:rPr>
          <w:szCs w:val="28"/>
          <w:lang w:eastAsia="en-US"/>
        </w:rPr>
      </w:pPr>
    </w:p>
    <w:p w:rsidR="004B7DBB" w:rsidRDefault="004B7DBB" w:rsidP="00520904">
      <w:pPr>
        <w:widowControl w:val="0"/>
        <w:tabs>
          <w:tab w:val="left" w:pos="567"/>
          <w:tab w:val="left" w:pos="927"/>
        </w:tabs>
        <w:ind w:right="20" w:firstLine="709"/>
        <w:jc w:val="both"/>
        <w:rPr>
          <w:szCs w:val="28"/>
          <w:lang w:eastAsia="en-US"/>
        </w:rPr>
      </w:pPr>
      <w:r w:rsidRPr="004B7DBB">
        <w:rPr>
          <w:szCs w:val="28"/>
          <w:lang w:eastAsia="en-US"/>
        </w:rPr>
        <w:t>1.</w:t>
      </w:r>
      <w:r w:rsidR="00A17FC4">
        <w:rPr>
          <w:szCs w:val="28"/>
          <w:lang w:eastAsia="en-US"/>
        </w:rPr>
        <w:t xml:space="preserve">Внести в постановление </w:t>
      </w:r>
      <w:r w:rsidR="00FF5F4D" w:rsidRPr="00FF5F4D">
        <w:rPr>
          <w:szCs w:val="28"/>
          <w:lang w:eastAsia="en-US"/>
        </w:rPr>
        <w:t xml:space="preserve">Администрации города Ростова-на-Дону </w:t>
      </w:r>
      <w:r w:rsidR="009821A5">
        <w:rPr>
          <w:szCs w:val="28"/>
          <w:lang w:eastAsia="en-US"/>
        </w:rPr>
        <w:br/>
      </w:r>
      <w:r w:rsidR="0016270D">
        <w:rPr>
          <w:szCs w:val="28"/>
        </w:rPr>
        <w:t>19.02.2022 № 131 «</w:t>
      </w:r>
      <w:r w:rsidR="0016270D">
        <w:t xml:space="preserve">Об утверждении административного регламента </w:t>
      </w:r>
      <w:r w:rsidR="0016270D">
        <w:br/>
        <w:t>№ АР-027-01-Т муниципальной услуги «Передача в муниципальную собственность ранее приватизированных жилых помещений</w:t>
      </w:r>
      <w:r w:rsidR="0016270D" w:rsidRPr="00970511">
        <w:rPr>
          <w:szCs w:val="28"/>
        </w:rPr>
        <w:t>»</w:t>
      </w:r>
      <w:r w:rsidR="0016270D" w:rsidRPr="004B7DBB">
        <w:rPr>
          <w:szCs w:val="28"/>
        </w:rPr>
        <w:t>»</w:t>
      </w:r>
      <w:r w:rsidR="00970511" w:rsidRPr="00970511">
        <w:rPr>
          <w:szCs w:val="28"/>
          <w:lang w:eastAsia="en-US"/>
        </w:rPr>
        <w:t xml:space="preserve"> </w:t>
      </w:r>
      <w:r w:rsidR="00A17FC4">
        <w:rPr>
          <w:szCs w:val="28"/>
          <w:lang w:eastAsia="en-US"/>
        </w:rPr>
        <w:t xml:space="preserve">следующие изменения: </w:t>
      </w:r>
    </w:p>
    <w:p w:rsidR="003D73D3" w:rsidRDefault="000C0FEB" w:rsidP="003D73D3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9A20FB">
        <w:rPr>
          <w:rFonts w:ascii="Times New Roman" w:hAnsi="Times New Roman"/>
          <w:kern w:val="2"/>
          <w:sz w:val="28"/>
          <w:szCs w:val="28"/>
        </w:rPr>
        <w:t>1.1.</w:t>
      </w:r>
      <w:r w:rsidR="00D6504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9A20FB">
        <w:rPr>
          <w:rFonts w:ascii="Times New Roman" w:hAnsi="Times New Roman"/>
          <w:kern w:val="2"/>
          <w:sz w:val="28"/>
          <w:szCs w:val="28"/>
        </w:rPr>
        <w:t xml:space="preserve">В </w:t>
      </w:r>
      <w:r>
        <w:rPr>
          <w:rFonts w:ascii="Times New Roman" w:hAnsi="Times New Roman"/>
          <w:kern w:val="2"/>
          <w:sz w:val="28"/>
          <w:szCs w:val="28"/>
        </w:rPr>
        <w:t>приложении</w:t>
      </w:r>
      <w:r w:rsidRPr="009A20FB">
        <w:rPr>
          <w:rFonts w:ascii="Times New Roman" w:hAnsi="Times New Roman"/>
          <w:kern w:val="2"/>
          <w:sz w:val="28"/>
          <w:szCs w:val="28"/>
        </w:rPr>
        <w:t>:</w:t>
      </w:r>
    </w:p>
    <w:p w:rsidR="000C0FEB" w:rsidRDefault="000C0FEB" w:rsidP="000C0FEB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0C0FEB">
        <w:rPr>
          <w:rFonts w:ascii="Times New Roman" w:hAnsi="Times New Roman"/>
          <w:kern w:val="2"/>
          <w:sz w:val="28"/>
          <w:szCs w:val="28"/>
        </w:rPr>
        <w:t>1.1.1.</w:t>
      </w:r>
      <w:r w:rsidR="00D6504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0C0FEB">
        <w:rPr>
          <w:rFonts w:ascii="Times New Roman" w:hAnsi="Times New Roman"/>
          <w:kern w:val="2"/>
          <w:sz w:val="28"/>
          <w:szCs w:val="28"/>
        </w:rPr>
        <w:t xml:space="preserve">В </w:t>
      </w:r>
      <w:r w:rsidR="00A31858">
        <w:rPr>
          <w:rFonts w:ascii="Times New Roman" w:hAnsi="Times New Roman"/>
          <w:kern w:val="2"/>
          <w:sz w:val="28"/>
          <w:szCs w:val="28"/>
        </w:rPr>
        <w:t xml:space="preserve">разделе </w:t>
      </w:r>
      <w:r w:rsidRPr="000C0FEB">
        <w:rPr>
          <w:rFonts w:ascii="Times New Roman" w:hAnsi="Times New Roman"/>
          <w:kern w:val="2"/>
          <w:sz w:val="28"/>
          <w:szCs w:val="28"/>
        </w:rPr>
        <w:t>1:</w:t>
      </w:r>
    </w:p>
    <w:p w:rsidR="001F3E52" w:rsidRDefault="000C0FEB" w:rsidP="000C0FEB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1.1.1.1.</w:t>
      </w:r>
      <w:r w:rsidR="00D65048">
        <w:rPr>
          <w:rFonts w:ascii="Times New Roman" w:hAnsi="Times New Roman"/>
          <w:kern w:val="2"/>
          <w:sz w:val="28"/>
          <w:szCs w:val="28"/>
        </w:rPr>
        <w:t xml:space="preserve"> </w:t>
      </w:r>
      <w:r w:rsidR="00A31858">
        <w:rPr>
          <w:rFonts w:ascii="Times New Roman" w:hAnsi="Times New Roman"/>
          <w:kern w:val="2"/>
          <w:sz w:val="28"/>
          <w:szCs w:val="28"/>
        </w:rPr>
        <w:t xml:space="preserve">В подразделе </w:t>
      </w:r>
      <w:r w:rsidR="001F3E52">
        <w:rPr>
          <w:rFonts w:ascii="Times New Roman" w:hAnsi="Times New Roman"/>
          <w:kern w:val="2"/>
          <w:sz w:val="28"/>
          <w:szCs w:val="28"/>
        </w:rPr>
        <w:t>1.2:</w:t>
      </w:r>
    </w:p>
    <w:p w:rsidR="001F3E52" w:rsidRDefault="001F3E52" w:rsidP="000C0FEB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1.1.1.1.1. Абзац пятый признать утратившим силу.</w:t>
      </w:r>
    </w:p>
    <w:p w:rsidR="001F3E52" w:rsidRDefault="003D73D3" w:rsidP="000C0FEB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1.1.1.1.2</w:t>
      </w:r>
      <w:r w:rsidR="001F3E52">
        <w:rPr>
          <w:rFonts w:ascii="Times New Roman" w:hAnsi="Times New Roman"/>
          <w:kern w:val="2"/>
          <w:sz w:val="28"/>
          <w:szCs w:val="28"/>
        </w:rPr>
        <w:t>.</w:t>
      </w:r>
      <w:r w:rsidR="004D6A2D">
        <w:rPr>
          <w:rFonts w:ascii="Times New Roman" w:hAnsi="Times New Roman"/>
          <w:kern w:val="2"/>
          <w:sz w:val="28"/>
          <w:szCs w:val="28"/>
        </w:rPr>
        <w:t xml:space="preserve"> </w:t>
      </w:r>
      <w:r w:rsidR="001F3E52">
        <w:rPr>
          <w:rFonts w:ascii="Times New Roman" w:hAnsi="Times New Roman"/>
          <w:kern w:val="2"/>
          <w:sz w:val="28"/>
          <w:szCs w:val="28"/>
        </w:rPr>
        <w:t>Абзац двенадцатый признать утратившим силу.</w:t>
      </w:r>
    </w:p>
    <w:p w:rsidR="003D2E2D" w:rsidRDefault="00B51EE4" w:rsidP="003D2E2D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1.1.1.1.3. </w:t>
      </w:r>
      <w:r w:rsidR="00236414">
        <w:rPr>
          <w:rFonts w:ascii="Times New Roman" w:hAnsi="Times New Roman"/>
          <w:kern w:val="2"/>
          <w:sz w:val="28"/>
          <w:szCs w:val="28"/>
        </w:rPr>
        <w:t>Абзац четырнадцатый изложить в следующей редакции:</w:t>
      </w:r>
    </w:p>
    <w:p w:rsidR="00236414" w:rsidRPr="003D2E2D" w:rsidRDefault="00413735" w:rsidP="003D2E2D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D65048">
        <w:rPr>
          <w:rFonts w:ascii="Times New Roman" w:hAnsi="Times New Roman"/>
          <w:sz w:val="28"/>
          <w:szCs w:val="28"/>
        </w:rPr>
        <w:t xml:space="preserve">«СЭДД </w:t>
      </w:r>
      <w:r w:rsidR="00236414" w:rsidRPr="003D2E2D">
        <w:rPr>
          <w:rFonts w:ascii="Times New Roman" w:hAnsi="Times New Roman"/>
          <w:sz w:val="28"/>
          <w:szCs w:val="28"/>
        </w:rPr>
        <w:t>«Дело» – система электронного документооборота и делопроизводства «Дело»;».</w:t>
      </w:r>
    </w:p>
    <w:p w:rsidR="00236414" w:rsidRPr="003D2E2D" w:rsidRDefault="00236414" w:rsidP="000C0FEB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1F3E52" w:rsidRDefault="00413735" w:rsidP="000C0FEB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1.1.1.1.4</w:t>
      </w:r>
      <w:r w:rsidR="005E5E24">
        <w:rPr>
          <w:rFonts w:ascii="Times New Roman" w:hAnsi="Times New Roman"/>
          <w:kern w:val="2"/>
          <w:sz w:val="28"/>
          <w:szCs w:val="28"/>
        </w:rPr>
        <w:t>. Абзац шестнадцатый</w:t>
      </w:r>
      <w:r w:rsidR="001F3E52">
        <w:rPr>
          <w:rFonts w:ascii="Times New Roman" w:hAnsi="Times New Roman"/>
          <w:kern w:val="2"/>
          <w:sz w:val="28"/>
          <w:szCs w:val="28"/>
        </w:rPr>
        <w:t xml:space="preserve"> изложить в следующей редакции:</w:t>
      </w:r>
    </w:p>
    <w:p w:rsidR="003D73D3" w:rsidRDefault="00B16CF7" w:rsidP="003D73D3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«</w:t>
      </w:r>
      <w:r w:rsidR="001F3E52">
        <w:rPr>
          <w:rFonts w:ascii="Times New Roman" w:hAnsi="Times New Roman"/>
          <w:kern w:val="2"/>
          <w:sz w:val="28"/>
          <w:szCs w:val="28"/>
        </w:rPr>
        <w:t>СФР</w:t>
      </w:r>
      <w:r w:rsidR="00C738AA">
        <w:rPr>
          <w:rFonts w:ascii="Times New Roman" w:hAnsi="Times New Roman"/>
          <w:kern w:val="2"/>
          <w:sz w:val="28"/>
          <w:szCs w:val="28"/>
        </w:rPr>
        <w:t>-</w:t>
      </w:r>
      <w:r w:rsidR="00916EB9">
        <w:rPr>
          <w:rFonts w:ascii="Times New Roman" w:hAnsi="Times New Roman"/>
          <w:kern w:val="2"/>
          <w:sz w:val="28"/>
          <w:szCs w:val="28"/>
        </w:rPr>
        <w:t>Фонд пенсионного и социального страхования Российской Федерации</w:t>
      </w:r>
      <w:r>
        <w:rPr>
          <w:rFonts w:ascii="Times New Roman" w:hAnsi="Times New Roman"/>
          <w:kern w:val="2"/>
          <w:sz w:val="28"/>
          <w:szCs w:val="28"/>
        </w:rPr>
        <w:t>».</w:t>
      </w:r>
    </w:p>
    <w:p w:rsidR="00865FF8" w:rsidRDefault="00F75467" w:rsidP="0082455B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1.1.1.2.1</w:t>
      </w:r>
      <w:r w:rsidR="00D65048">
        <w:rPr>
          <w:rFonts w:ascii="Times New Roman" w:hAnsi="Times New Roman"/>
          <w:kern w:val="2"/>
          <w:sz w:val="28"/>
          <w:szCs w:val="28"/>
        </w:rPr>
        <w:t xml:space="preserve">. </w:t>
      </w:r>
      <w:r w:rsidR="004D7A92">
        <w:rPr>
          <w:rFonts w:ascii="Times New Roman" w:hAnsi="Times New Roman"/>
          <w:kern w:val="2"/>
          <w:sz w:val="28"/>
          <w:szCs w:val="28"/>
        </w:rPr>
        <w:t>В</w:t>
      </w:r>
      <w:r w:rsidR="00424B69">
        <w:rPr>
          <w:rFonts w:ascii="Times New Roman" w:hAnsi="Times New Roman"/>
          <w:kern w:val="2"/>
          <w:sz w:val="28"/>
          <w:szCs w:val="28"/>
        </w:rPr>
        <w:t xml:space="preserve"> </w:t>
      </w:r>
      <w:r w:rsidR="0082455B">
        <w:rPr>
          <w:rFonts w:ascii="Times New Roman" w:hAnsi="Times New Roman"/>
          <w:kern w:val="2"/>
          <w:sz w:val="28"/>
          <w:szCs w:val="28"/>
        </w:rPr>
        <w:t xml:space="preserve">абзаце </w:t>
      </w:r>
      <w:r w:rsidR="00424B69">
        <w:rPr>
          <w:rFonts w:ascii="Times New Roman" w:hAnsi="Times New Roman"/>
          <w:kern w:val="2"/>
          <w:sz w:val="28"/>
          <w:szCs w:val="28"/>
        </w:rPr>
        <w:t>третьем</w:t>
      </w:r>
      <w:r w:rsidR="000A4E99">
        <w:rPr>
          <w:rFonts w:ascii="Times New Roman" w:hAnsi="Times New Roman"/>
          <w:kern w:val="2"/>
          <w:sz w:val="28"/>
          <w:szCs w:val="28"/>
        </w:rPr>
        <w:t xml:space="preserve"> подраздела 1.3</w:t>
      </w:r>
      <w:r w:rsidR="00424B69">
        <w:rPr>
          <w:rFonts w:ascii="Times New Roman" w:hAnsi="Times New Roman"/>
          <w:kern w:val="2"/>
          <w:sz w:val="28"/>
          <w:szCs w:val="28"/>
        </w:rPr>
        <w:t xml:space="preserve"> </w:t>
      </w:r>
      <w:r w:rsidR="0082455B">
        <w:rPr>
          <w:rFonts w:ascii="Times New Roman" w:hAnsi="Times New Roman"/>
          <w:kern w:val="2"/>
          <w:sz w:val="28"/>
          <w:szCs w:val="28"/>
        </w:rPr>
        <w:t>слова «представители физических и юридических лиц» заменить словами «физические и юридические лица».</w:t>
      </w:r>
    </w:p>
    <w:p w:rsidR="00865FF8" w:rsidRDefault="0082455B" w:rsidP="00530E7A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1.1.1.3</w:t>
      </w:r>
      <w:r w:rsidR="00530E7A">
        <w:rPr>
          <w:rFonts w:ascii="Times New Roman" w:hAnsi="Times New Roman"/>
          <w:kern w:val="2"/>
          <w:sz w:val="28"/>
          <w:szCs w:val="28"/>
        </w:rPr>
        <w:t xml:space="preserve">.1 </w:t>
      </w:r>
      <w:proofErr w:type="gramStart"/>
      <w:r w:rsidR="00530E7A">
        <w:rPr>
          <w:rFonts w:ascii="Times New Roman" w:hAnsi="Times New Roman"/>
          <w:kern w:val="2"/>
          <w:sz w:val="28"/>
          <w:szCs w:val="28"/>
        </w:rPr>
        <w:t>В</w:t>
      </w:r>
      <w:proofErr w:type="gramEnd"/>
      <w:r w:rsidR="00530E7A">
        <w:rPr>
          <w:rFonts w:ascii="Times New Roman" w:hAnsi="Times New Roman"/>
          <w:kern w:val="2"/>
          <w:sz w:val="28"/>
          <w:szCs w:val="28"/>
        </w:rPr>
        <w:t xml:space="preserve"> абзаце втором </w:t>
      </w:r>
      <w:r w:rsidR="00A31858">
        <w:rPr>
          <w:rFonts w:ascii="Times New Roman" w:hAnsi="Times New Roman"/>
          <w:kern w:val="2"/>
          <w:sz w:val="28"/>
          <w:szCs w:val="28"/>
        </w:rPr>
        <w:t>пункта</w:t>
      </w:r>
      <w:r w:rsidR="00530E7A">
        <w:rPr>
          <w:rFonts w:ascii="Times New Roman" w:hAnsi="Times New Roman"/>
          <w:kern w:val="2"/>
          <w:sz w:val="28"/>
          <w:szCs w:val="28"/>
        </w:rPr>
        <w:t xml:space="preserve"> 1.4.2 слова «о местонахождении» заменить словами «о месте нахождения».</w:t>
      </w:r>
    </w:p>
    <w:p w:rsidR="008C5168" w:rsidRDefault="00A373B6" w:rsidP="00A104B2">
      <w:pPr>
        <w:pStyle w:val="ab"/>
        <w:ind w:firstLine="708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8C5168" w:rsidRPr="008C5168">
        <w:rPr>
          <w:rFonts w:ascii="Times New Roman" w:hAnsi="Times New Roman"/>
          <w:kern w:val="2"/>
          <w:sz w:val="28"/>
          <w:szCs w:val="28"/>
        </w:rPr>
        <w:t>1.1.2.</w:t>
      </w:r>
      <w:r w:rsidR="003F08EF">
        <w:rPr>
          <w:rFonts w:ascii="Times New Roman" w:hAnsi="Times New Roman"/>
          <w:kern w:val="2"/>
          <w:sz w:val="28"/>
          <w:szCs w:val="28"/>
        </w:rPr>
        <w:t> </w:t>
      </w:r>
      <w:r w:rsidR="008C5168" w:rsidRPr="008C5168">
        <w:rPr>
          <w:rFonts w:ascii="Times New Roman" w:hAnsi="Times New Roman"/>
          <w:kern w:val="2"/>
          <w:sz w:val="28"/>
          <w:szCs w:val="28"/>
        </w:rPr>
        <w:t xml:space="preserve">В </w:t>
      </w:r>
      <w:r w:rsidR="00A31858">
        <w:rPr>
          <w:rFonts w:ascii="Times New Roman" w:hAnsi="Times New Roman"/>
          <w:kern w:val="2"/>
          <w:sz w:val="28"/>
          <w:szCs w:val="28"/>
        </w:rPr>
        <w:t>разделе</w:t>
      </w:r>
      <w:r w:rsidR="008C5168" w:rsidRPr="008C5168">
        <w:rPr>
          <w:rFonts w:ascii="Times New Roman" w:hAnsi="Times New Roman"/>
          <w:kern w:val="2"/>
          <w:sz w:val="28"/>
          <w:szCs w:val="28"/>
        </w:rPr>
        <w:t xml:space="preserve"> 2:</w:t>
      </w:r>
    </w:p>
    <w:p w:rsidR="004D6A2D" w:rsidRDefault="00A104B2" w:rsidP="000C0FEB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1F0D21">
        <w:rPr>
          <w:rFonts w:ascii="Times New Roman" w:hAnsi="Times New Roman"/>
          <w:kern w:val="2"/>
          <w:sz w:val="28"/>
          <w:szCs w:val="28"/>
        </w:rPr>
        <w:t>1.1.2.1</w:t>
      </w:r>
      <w:r w:rsidR="008C5168">
        <w:rPr>
          <w:rFonts w:ascii="Times New Roman" w:hAnsi="Times New Roman"/>
          <w:kern w:val="2"/>
          <w:sz w:val="28"/>
          <w:szCs w:val="28"/>
        </w:rPr>
        <w:t>.</w:t>
      </w:r>
      <w:r w:rsidR="003F08EF">
        <w:rPr>
          <w:rFonts w:ascii="Times New Roman" w:hAnsi="Times New Roman"/>
          <w:kern w:val="2"/>
          <w:sz w:val="28"/>
          <w:szCs w:val="28"/>
        </w:rPr>
        <w:t> </w:t>
      </w:r>
      <w:r w:rsidR="00A31858">
        <w:rPr>
          <w:rFonts w:ascii="Times New Roman" w:hAnsi="Times New Roman"/>
          <w:kern w:val="2"/>
          <w:sz w:val="28"/>
          <w:szCs w:val="28"/>
        </w:rPr>
        <w:t xml:space="preserve">В подразделе </w:t>
      </w:r>
      <w:r w:rsidR="004E098E">
        <w:rPr>
          <w:rFonts w:ascii="Times New Roman" w:hAnsi="Times New Roman"/>
          <w:kern w:val="2"/>
          <w:sz w:val="28"/>
          <w:szCs w:val="28"/>
        </w:rPr>
        <w:t>2.2</w:t>
      </w:r>
      <w:r w:rsidR="004D6A2D">
        <w:rPr>
          <w:rFonts w:ascii="Times New Roman" w:hAnsi="Times New Roman"/>
          <w:kern w:val="2"/>
          <w:sz w:val="28"/>
          <w:szCs w:val="28"/>
        </w:rPr>
        <w:t>:</w:t>
      </w:r>
    </w:p>
    <w:p w:rsidR="004D6A2D" w:rsidRDefault="004D6A2D" w:rsidP="000C0FEB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1.1.2.</w:t>
      </w:r>
      <w:r w:rsidR="001F0D21">
        <w:rPr>
          <w:rFonts w:ascii="Times New Roman" w:hAnsi="Times New Roman"/>
          <w:kern w:val="2"/>
          <w:sz w:val="28"/>
          <w:szCs w:val="28"/>
        </w:rPr>
        <w:t>1</w:t>
      </w:r>
      <w:r>
        <w:rPr>
          <w:rFonts w:ascii="Times New Roman" w:hAnsi="Times New Roman"/>
          <w:kern w:val="2"/>
          <w:sz w:val="28"/>
          <w:szCs w:val="28"/>
        </w:rPr>
        <w:t>.1.</w:t>
      </w:r>
      <w:r w:rsidR="003D73D3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А</w:t>
      </w:r>
      <w:r w:rsidR="008C5168">
        <w:rPr>
          <w:rFonts w:ascii="Times New Roman" w:hAnsi="Times New Roman"/>
          <w:kern w:val="2"/>
          <w:sz w:val="28"/>
          <w:szCs w:val="28"/>
        </w:rPr>
        <w:t xml:space="preserve">бзац </w:t>
      </w:r>
      <w:r>
        <w:rPr>
          <w:rFonts w:ascii="Times New Roman" w:hAnsi="Times New Roman"/>
          <w:kern w:val="2"/>
          <w:sz w:val="28"/>
          <w:szCs w:val="28"/>
        </w:rPr>
        <w:t>шестой</w:t>
      </w:r>
      <w:r w:rsidR="008C5168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признать утратившим силу.</w:t>
      </w:r>
    </w:p>
    <w:p w:rsidR="004D6A2D" w:rsidRDefault="004D6A2D" w:rsidP="000C0FEB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1F0D21">
        <w:rPr>
          <w:rFonts w:ascii="Times New Roman" w:hAnsi="Times New Roman"/>
          <w:kern w:val="2"/>
          <w:sz w:val="28"/>
          <w:szCs w:val="28"/>
        </w:rPr>
        <w:t>1.1.2.1</w:t>
      </w:r>
      <w:r>
        <w:rPr>
          <w:rFonts w:ascii="Times New Roman" w:hAnsi="Times New Roman"/>
          <w:kern w:val="2"/>
          <w:sz w:val="28"/>
          <w:szCs w:val="28"/>
        </w:rPr>
        <w:t>.2. Абзац восьмой признать утратившим силу.</w:t>
      </w:r>
    </w:p>
    <w:p w:rsidR="00C738AA" w:rsidRDefault="001F0D21" w:rsidP="000C1CF9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1.1.2.1</w:t>
      </w:r>
      <w:r w:rsidR="004D6A2D">
        <w:rPr>
          <w:rFonts w:ascii="Times New Roman" w:hAnsi="Times New Roman"/>
          <w:kern w:val="2"/>
          <w:sz w:val="28"/>
          <w:szCs w:val="28"/>
        </w:rPr>
        <w:t>.3. Абзац десятый изложить в следующей редакции:</w:t>
      </w:r>
      <w:r w:rsidR="00610882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4D6A2D" w:rsidRDefault="00610882" w:rsidP="000C1CF9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«</w:t>
      </w:r>
      <w:r w:rsidR="004D6A2D">
        <w:rPr>
          <w:rFonts w:ascii="Times New Roman" w:hAnsi="Times New Roman"/>
          <w:kern w:val="2"/>
          <w:sz w:val="28"/>
          <w:szCs w:val="28"/>
        </w:rPr>
        <w:t>СФР</w:t>
      </w:r>
      <w:r w:rsidR="00D53E1B">
        <w:rPr>
          <w:rFonts w:ascii="Times New Roman" w:hAnsi="Times New Roman"/>
          <w:kern w:val="2"/>
          <w:sz w:val="28"/>
          <w:szCs w:val="28"/>
        </w:rPr>
        <w:t>.</w:t>
      </w:r>
      <w:r w:rsidR="004D6A2D">
        <w:rPr>
          <w:rFonts w:ascii="Times New Roman" w:hAnsi="Times New Roman"/>
          <w:kern w:val="2"/>
          <w:sz w:val="28"/>
          <w:szCs w:val="28"/>
        </w:rPr>
        <w:t>».</w:t>
      </w:r>
    </w:p>
    <w:p w:rsidR="00B51EE4" w:rsidRDefault="0040050E" w:rsidP="00B51EE4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1F0D21">
        <w:rPr>
          <w:rFonts w:ascii="Times New Roman" w:hAnsi="Times New Roman"/>
          <w:kern w:val="2"/>
          <w:sz w:val="28"/>
          <w:szCs w:val="28"/>
        </w:rPr>
        <w:t xml:space="preserve">1.1.2.2. </w:t>
      </w:r>
      <w:r w:rsidR="00B51EE4">
        <w:rPr>
          <w:rFonts w:ascii="Times New Roman" w:hAnsi="Times New Roman"/>
          <w:kern w:val="2"/>
          <w:sz w:val="28"/>
          <w:szCs w:val="28"/>
        </w:rPr>
        <w:t>Абзац третий подраздела 2.3 изложить в следующей редакции:</w:t>
      </w:r>
    </w:p>
    <w:p w:rsidR="00B51EE4" w:rsidRDefault="00B51EE4" w:rsidP="00A1334A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«договор о безвозмездной передаче жилого помещения в муниципальную собственность;»</w:t>
      </w:r>
    </w:p>
    <w:p w:rsidR="000C1CF9" w:rsidRDefault="00A1334A" w:rsidP="000C1CF9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1.1.2.3. </w:t>
      </w:r>
      <w:r w:rsidR="00A31858">
        <w:rPr>
          <w:rFonts w:ascii="Times New Roman" w:hAnsi="Times New Roman"/>
          <w:kern w:val="2"/>
          <w:sz w:val="28"/>
          <w:szCs w:val="28"/>
        </w:rPr>
        <w:t>В подразделе</w:t>
      </w:r>
      <w:r w:rsidR="004D6A2D">
        <w:rPr>
          <w:rFonts w:ascii="Times New Roman" w:hAnsi="Times New Roman"/>
          <w:kern w:val="2"/>
          <w:sz w:val="28"/>
          <w:szCs w:val="28"/>
        </w:rPr>
        <w:t xml:space="preserve"> </w:t>
      </w:r>
      <w:r w:rsidR="004E098E">
        <w:rPr>
          <w:rFonts w:ascii="Times New Roman" w:hAnsi="Times New Roman"/>
          <w:kern w:val="2"/>
          <w:sz w:val="28"/>
          <w:szCs w:val="28"/>
        </w:rPr>
        <w:t>2.4</w:t>
      </w:r>
      <w:r w:rsidR="008C5168">
        <w:rPr>
          <w:rFonts w:ascii="Times New Roman" w:hAnsi="Times New Roman"/>
          <w:kern w:val="2"/>
          <w:sz w:val="28"/>
          <w:szCs w:val="28"/>
        </w:rPr>
        <w:t xml:space="preserve"> по</w:t>
      </w:r>
      <w:r w:rsidR="00424B69">
        <w:rPr>
          <w:rFonts w:ascii="Times New Roman" w:hAnsi="Times New Roman"/>
          <w:kern w:val="2"/>
          <w:sz w:val="28"/>
          <w:szCs w:val="28"/>
        </w:rPr>
        <w:t>сле слов «в течение 30» дополнить</w:t>
      </w:r>
      <w:r w:rsidR="008C5168">
        <w:rPr>
          <w:rFonts w:ascii="Times New Roman" w:hAnsi="Times New Roman"/>
          <w:kern w:val="2"/>
          <w:sz w:val="28"/>
          <w:szCs w:val="28"/>
        </w:rPr>
        <w:t xml:space="preserve"> слово</w:t>
      </w:r>
      <w:r w:rsidR="00424B69">
        <w:rPr>
          <w:rFonts w:ascii="Times New Roman" w:hAnsi="Times New Roman"/>
          <w:kern w:val="2"/>
          <w:sz w:val="28"/>
          <w:szCs w:val="28"/>
        </w:rPr>
        <w:t>м</w:t>
      </w:r>
      <w:r w:rsidR="008C5168">
        <w:rPr>
          <w:rFonts w:ascii="Times New Roman" w:hAnsi="Times New Roman"/>
          <w:kern w:val="2"/>
          <w:sz w:val="28"/>
          <w:szCs w:val="28"/>
        </w:rPr>
        <w:t xml:space="preserve"> «рабочих».</w:t>
      </w:r>
    </w:p>
    <w:p w:rsidR="00BE19D7" w:rsidRDefault="00A1334A" w:rsidP="00BE19D7">
      <w:pPr>
        <w:pStyle w:val="ab"/>
        <w:ind w:firstLine="708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1.1.2.4.</w:t>
      </w:r>
      <w:r w:rsidR="0035511F">
        <w:rPr>
          <w:rFonts w:ascii="Times New Roman" w:hAnsi="Times New Roman"/>
          <w:sz w:val="28"/>
          <w:szCs w:val="28"/>
        </w:rPr>
        <w:t xml:space="preserve"> </w:t>
      </w:r>
      <w:r w:rsidR="00BE19D7">
        <w:rPr>
          <w:rFonts w:ascii="Times New Roman" w:hAnsi="Times New Roman"/>
          <w:sz w:val="28"/>
          <w:szCs w:val="28"/>
        </w:rPr>
        <w:t xml:space="preserve">Абзац второй подраздела 2.6 </w:t>
      </w:r>
      <w:r w:rsidR="00BE19D7">
        <w:rPr>
          <w:rFonts w:ascii="Times New Roman" w:hAnsi="Times New Roman"/>
          <w:kern w:val="2"/>
          <w:sz w:val="28"/>
          <w:szCs w:val="28"/>
        </w:rPr>
        <w:t>признать утратившим силу.</w:t>
      </w:r>
    </w:p>
    <w:p w:rsidR="00965953" w:rsidRDefault="00A1334A" w:rsidP="009B1B13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1.1.2.4.1</w:t>
      </w:r>
      <w:r w:rsidR="009B1B13">
        <w:rPr>
          <w:rFonts w:ascii="Times New Roman" w:hAnsi="Times New Roman"/>
          <w:kern w:val="2"/>
          <w:sz w:val="28"/>
          <w:szCs w:val="28"/>
        </w:rPr>
        <w:t xml:space="preserve">. </w:t>
      </w:r>
      <w:r w:rsidR="00965953">
        <w:rPr>
          <w:rFonts w:ascii="Times New Roman" w:hAnsi="Times New Roman"/>
          <w:kern w:val="2"/>
          <w:sz w:val="28"/>
          <w:szCs w:val="28"/>
        </w:rPr>
        <w:t>В п</w:t>
      </w:r>
      <w:r w:rsidR="00A31858">
        <w:rPr>
          <w:rFonts w:ascii="Times New Roman" w:hAnsi="Times New Roman"/>
          <w:kern w:val="2"/>
          <w:sz w:val="28"/>
          <w:szCs w:val="28"/>
        </w:rPr>
        <w:t>ункте</w:t>
      </w:r>
      <w:r w:rsidR="009B1B13">
        <w:rPr>
          <w:rFonts w:ascii="Times New Roman" w:hAnsi="Times New Roman"/>
          <w:kern w:val="2"/>
          <w:sz w:val="28"/>
          <w:szCs w:val="28"/>
        </w:rPr>
        <w:t xml:space="preserve"> </w:t>
      </w:r>
      <w:r w:rsidR="00965953">
        <w:rPr>
          <w:rFonts w:ascii="Times New Roman" w:hAnsi="Times New Roman"/>
          <w:kern w:val="2"/>
          <w:sz w:val="28"/>
          <w:szCs w:val="28"/>
        </w:rPr>
        <w:t xml:space="preserve">2.6.1 после слова «оригинал» дополнить словами «/интерактивная форма на Портале </w:t>
      </w:r>
      <w:proofErr w:type="spellStart"/>
      <w:r w:rsidR="00965953">
        <w:rPr>
          <w:rFonts w:ascii="Times New Roman" w:hAnsi="Times New Roman"/>
          <w:kern w:val="2"/>
          <w:sz w:val="28"/>
          <w:szCs w:val="28"/>
        </w:rPr>
        <w:t>госуслуг</w:t>
      </w:r>
      <w:proofErr w:type="spellEnd"/>
      <w:r w:rsidR="00965953">
        <w:rPr>
          <w:rFonts w:ascii="Times New Roman" w:hAnsi="Times New Roman"/>
          <w:kern w:val="2"/>
          <w:sz w:val="28"/>
          <w:szCs w:val="28"/>
        </w:rPr>
        <w:t>».</w:t>
      </w:r>
    </w:p>
    <w:p w:rsidR="00CF1755" w:rsidRDefault="00A1334A" w:rsidP="00CF1755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1.1.2.4.2</w:t>
      </w:r>
      <w:r w:rsidR="00CF1755">
        <w:rPr>
          <w:rFonts w:ascii="Times New Roman" w:hAnsi="Times New Roman"/>
          <w:kern w:val="2"/>
          <w:sz w:val="28"/>
          <w:szCs w:val="28"/>
        </w:rPr>
        <w:t>. В п</w:t>
      </w:r>
      <w:r w:rsidR="00A31858">
        <w:rPr>
          <w:rFonts w:ascii="Times New Roman" w:hAnsi="Times New Roman"/>
          <w:kern w:val="2"/>
          <w:sz w:val="28"/>
          <w:szCs w:val="28"/>
        </w:rPr>
        <w:t>ункте</w:t>
      </w:r>
      <w:r w:rsidR="00CF1755">
        <w:rPr>
          <w:rFonts w:ascii="Times New Roman" w:hAnsi="Times New Roman"/>
          <w:kern w:val="2"/>
          <w:sz w:val="28"/>
          <w:szCs w:val="28"/>
        </w:rPr>
        <w:t xml:space="preserve"> 2.6.2 после слов «либо засвидетельствованная в нотариальном порядке копия» дополнить словами «; при пода</w:t>
      </w:r>
      <w:r w:rsidR="004D7A92">
        <w:rPr>
          <w:rFonts w:ascii="Times New Roman" w:hAnsi="Times New Roman"/>
          <w:kern w:val="2"/>
          <w:sz w:val="28"/>
          <w:szCs w:val="28"/>
        </w:rPr>
        <w:t xml:space="preserve">че посредством Портала </w:t>
      </w:r>
      <w:proofErr w:type="spellStart"/>
      <w:r w:rsidR="004D7A92">
        <w:rPr>
          <w:rFonts w:ascii="Times New Roman" w:hAnsi="Times New Roman"/>
          <w:kern w:val="2"/>
          <w:sz w:val="28"/>
          <w:szCs w:val="28"/>
        </w:rPr>
        <w:t>госуслуг</w:t>
      </w:r>
      <w:proofErr w:type="spellEnd"/>
      <w:r w:rsidR="00492AC1">
        <w:rPr>
          <w:rFonts w:ascii="Times New Roman" w:hAnsi="Times New Roman"/>
          <w:kern w:val="2"/>
          <w:sz w:val="28"/>
          <w:szCs w:val="28"/>
        </w:rPr>
        <w:t>-</w:t>
      </w:r>
      <w:r w:rsidR="00CF1755">
        <w:rPr>
          <w:rFonts w:ascii="Times New Roman" w:hAnsi="Times New Roman"/>
          <w:kern w:val="2"/>
          <w:sz w:val="28"/>
          <w:szCs w:val="28"/>
        </w:rPr>
        <w:t>учетная запись в ЕСИА».</w:t>
      </w:r>
    </w:p>
    <w:p w:rsidR="00F03888" w:rsidRDefault="00A1334A" w:rsidP="00CF1755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1.1.2.4.3. </w:t>
      </w:r>
      <w:r w:rsidR="0038532F">
        <w:rPr>
          <w:rFonts w:ascii="Times New Roman" w:hAnsi="Times New Roman"/>
          <w:kern w:val="2"/>
          <w:sz w:val="28"/>
          <w:szCs w:val="28"/>
        </w:rPr>
        <w:t>Пункт 2.6.4 дополнить</w:t>
      </w:r>
      <w:r w:rsidR="00F03888">
        <w:rPr>
          <w:rFonts w:ascii="Times New Roman" w:hAnsi="Times New Roman"/>
          <w:kern w:val="2"/>
          <w:sz w:val="28"/>
          <w:szCs w:val="28"/>
        </w:rPr>
        <w:t>:</w:t>
      </w:r>
    </w:p>
    <w:p w:rsidR="0038532F" w:rsidRDefault="00A1334A" w:rsidP="00CF1755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1.1.2.4.3.1</w:t>
      </w:r>
      <w:r w:rsidR="00D65048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F03888">
        <w:rPr>
          <w:rFonts w:ascii="Times New Roman" w:hAnsi="Times New Roman"/>
          <w:kern w:val="2"/>
          <w:sz w:val="28"/>
          <w:szCs w:val="28"/>
        </w:rPr>
        <w:t xml:space="preserve">Абзацем </w:t>
      </w:r>
      <w:proofErr w:type="gramStart"/>
      <w:r w:rsidR="00F03888">
        <w:rPr>
          <w:rFonts w:ascii="Times New Roman" w:hAnsi="Times New Roman"/>
          <w:kern w:val="2"/>
          <w:sz w:val="28"/>
          <w:szCs w:val="28"/>
        </w:rPr>
        <w:t xml:space="preserve">четвертым </w:t>
      </w:r>
      <w:r w:rsidR="0038532F">
        <w:rPr>
          <w:rFonts w:ascii="Times New Roman" w:hAnsi="Times New Roman"/>
          <w:kern w:val="2"/>
          <w:sz w:val="28"/>
          <w:szCs w:val="28"/>
        </w:rPr>
        <w:t xml:space="preserve"> следующего</w:t>
      </w:r>
      <w:proofErr w:type="gramEnd"/>
      <w:r w:rsidR="0038532F">
        <w:rPr>
          <w:rFonts w:ascii="Times New Roman" w:hAnsi="Times New Roman"/>
          <w:kern w:val="2"/>
          <w:sz w:val="28"/>
          <w:szCs w:val="28"/>
        </w:rPr>
        <w:t xml:space="preserve"> содержания:</w:t>
      </w:r>
    </w:p>
    <w:p w:rsidR="0038532F" w:rsidRDefault="00A1334A" w:rsidP="00CF1755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gramStart"/>
      <w:r w:rsidR="0038532F">
        <w:rPr>
          <w:rFonts w:ascii="Times New Roman" w:hAnsi="Times New Roman"/>
          <w:kern w:val="2"/>
          <w:sz w:val="28"/>
          <w:szCs w:val="28"/>
        </w:rPr>
        <w:t>«</w:t>
      </w:r>
      <w:r w:rsidR="00F03888">
        <w:rPr>
          <w:rFonts w:ascii="Times New Roman" w:hAnsi="Times New Roman"/>
          <w:kern w:val="2"/>
          <w:sz w:val="28"/>
          <w:szCs w:val="28"/>
        </w:rPr>
        <w:t xml:space="preserve"> сог</w:t>
      </w:r>
      <w:r w:rsidR="0038532F">
        <w:rPr>
          <w:rFonts w:ascii="Times New Roman" w:hAnsi="Times New Roman"/>
          <w:kern w:val="2"/>
          <w:sz w:val="28"/>
          <w:szCs w:val="28"/>
        </w:rPr>
        <w:t>л</w:t>
      </w:r>
      <w:r w:rsidR="00F03888">
        <w:rPr>
          <w:rFonts w:ascii="Times New Roman" w:hAnsi="Times New Roman"/>
          <w:kern w:val="2"/>
          <w:sz w:val="28"/>
          <w:szCs w:val="28"/>
        </w:rPr>
        <w:t>а</w:t>
      </w:r>
      <w:r w:rsidR="0038532F">
        <w:rPr>
          <w:rFonts w:ascii="Times New Roman" w:hAnsi="Times New Roman"/>
          <w:kern w:val="2"/>
          <w:sz w:val="28"/>
          <w:szCs w:val="28"/>
        </w:rPr>
        <w:t>сие</w:t>
      </w:r>
      <w:proofErr w:type="gramEnd"/>
      <w:r w:rsidR="00F03888">
        <w:rPr>
          <w:rFonts w:ascii="Times New Roman" w:hAnsi="Times New Roman"/>
          <w:kern w:val="2"/>
          <w:sz w:val="28"/>
          <w:szCs w:val="28"/>
        </w:rPr>
        <w:t xml:space="preserve"> попечителя несовершеннолетнему в возрасте от четырнадцати  до восемнадцати лет, а также гражданину, ограниченному судом в дееспособности, на совершение тех сделок, которые граждане, находящиеся под попечительством, не вправе совершать самостоятельно;</w:t>
      </w:r>
      <w:r w:rsidR="00D65048">
        <w:rPr>
          <w:rFonts w:ascii="Times New Roman" w:hAnsi="Times New Roman"/>
          <w:kern w:val="2"/>
          <w:sz w:val="28"/>
          <w:szCs w:val="28"/>
        </w:rPr>
        <w:t>»</w:t>
      </w:r>
      <w:r w:rsidR="0038532F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F03888" w:rsidRDefault="00A1334A" w:rsidP="00F03888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1.1.2.4.3.2</w:t>
      </w:r>
      <w:r w:rsidR="00D65048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F03888">
        <w:rPr>
          <w:rFonts w:ascii="Times New Roman" w:hAnsi="Times New Roman"/>
          <w:kern w:val="2"/>
          <w:sz w:val="28"/>
          <w:szCs w:val="28"/>
        </w:rPr>
        <w:t>Абзацем пятым  следующего содержания:</w:t>
      </w:r>
    </w:p>
    <w:p w:rsidR="00F03888" w:rsidRDefault="00F03888" w:rsidP="00CF1755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«предварительное разрешение органа опеки и попечительства опекуну на совершение сделок, влекущих отказ от принадлежащих подопечному прав;».</w:t>
      </w:r>
    </w:p>
    <w:p w:rsidR="00F03888" w:rsidRDefault="00A1334A" w:rsidP="00F03888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1.1.2.4.3.3</w:t>
      </w:r>
      <w:r w:rsidR="00D65048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F03888">
        <w:rPr>
          <w:rFonts w:ascii="Times New Roman" w:hAnsi="Times New Roman"/>
          <w:kern w:val="2"/>
          <w:sz w:val="28"/>
          <w:szCs w:val="28"/>
        </w:rPr>
        <w:t>Абзацем шестым следующего содержания:</w:t>
      </w:r>
    </w:p>
    <w:p w:rsidR="00F03888" w:rsidRDefault="00F03888" w:rsidP="00CF1755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«предварительное </w:t>
      </w:r>
      <w:r w:rsidR="00A1334A">
        <w:rPr>
          <w:rFonts w:ascii="Times New Roman" w:hAnsi="Times New Roman"/>
          <w:kern w:val="2"/>
          <w:sz w:val="28"/>
          <w:szCs w:val="28"/>
        </w:rPr>
        <w:t>разрешение</w:t>
      </w:r>
      <w:r>
        <w:rPr>
          <w:rFonts w:ascii="Times New Roman" w:hAnsi="Times New Roman"/>
          <w:kern w:val="2"/>
          <w:sz w:val="28"/>
          <w:szCs w:val="28"/>
        </w:rPr>
        <w:t xml:space="preserve"> органа опеки и попечительства опекуну на совершение сделок, влекущих отказ от принадлежащих подопечному прав;»</w:t>
      </w:r>
    </w:p>
    <w:p w:rsidR="00C85553" w:rsidRDefault="00EF61C9" w:rsidP="00610882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1.1.2.4.3.4</w:t>
      </w:r>
      <w:r w:rsidR="00D65048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A31858">
        <w:rPr>
          <w:rFonts w:ascii="Times New Roman" w:hAnsi="Times New Roman"/>
          <w:kern w:val="2"/>
          <w:sz w:val="28"/>
          <w:szCs w:val="28"/>
        </w:rPr>
        <w:t>Пункт</w:t>
      </w:r>
      <w:r w:rsidR="004E098E">
        <w:rPr>
          <w:rFonts w:ascii="Times New Roman" w:hAnsi="Times New Roman"/>
          <w:kern w:val="2"/>
          <w:sz w:val="28"/>
          <w:szCs w:val="28"/>
        </w:rPr>
        <w:t xml:space="preserve"> 2.6.8</w:t>
      </w:r>
      <w:r w:rsidR="003F08EF">
        <w:rPr>
          <w:rFonts w:ascii="Times New Roman" w:hAnsi="Times New Roman"/>
          <w:kern w:val="2"/>
          <w:sz w:val="28"/>
          <w:szCs w:val="28"/>
        </w:rPr>
        <w:t xml:space="preserve"> изложить в следующей редакции</w:t>
      </w:r>
      <w:r w:rsidR="00610882">
        <w:rPr>
          <w:rFonts w:ascii="Times New Roman" w:hAnsi="Times New Roman"/>
          <w:kern w:val="2"/>
          <w:sz w:val="28"/>
          <w:szCs w:val="28"/>
        </w:rPr>
        <w:t>:</w:t>
      </w:r>
    </w:p>
    <w:p w:rsidR="00610882" w:rsidRDefault="00D65048" w:rsidP="00610882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«2.6.8. </w:t>
      </w:r>
      <w:r w:rsidR="00610882" w:rsidRPr="00610882">
        <w:rPr>
          <w:rFonts w:ascii="Times New Roman" w:hAnsi="Times New Roman"/>
          <w:kern w:val="2"/>
          <w:sz w:val="28"/>
          <w:szCs w:val="28"/>
        </w:rPr>
        <w:t>Технический паспорт жилого помещения (1 экз., копия, при предъявлении оригинала, либо заверенная в ус</w:t>
      </w:r>
      <w:r w:rsidR="00F75467">
        <w:rPr>
          <w:rFonts w:ascii="Times New Roman" w:hAnsi="Times New Roman"/>
          <w:kern w:val="2"/>
          <w:sz w:val="28"/>
          <w:szCs w:val="28"/>
        </w:rPr>
        <w:t>тановленном порядке копия;</w:t>
      </w:r>
      <w:r w:rsidR="00610882" w:rsidRPr="00610882">
        <w:rPr>
          <w:rFonts w:ascii="Times New Roman" w:hAnsi="Times New Roman"/>
          <w:kern w:val="2"/>
          <w:sz w:val="28"/>
          <w:szCs w:val="28"/>
        </w:rPr>
        <w:t xml:space="preserve"> при подаче посредством Портала </w:t>
      </w:r>
      <w:proofErr w:type="spellStart"/>
      <w:r w:rsidR="00610882" w:rsidRPr="00610882">
        <w:rPr>
          <w:rFonts w:ascii="Times New Roman" w:hAnsi="Times New Roman"/>
          <w:kern w:val="2"/>
          <w:sz w:val="28"/>
          <w:szCs w:val="28"/>
        </w:rPr>
        <w:t>госуслуг</w:t>
      </w:r>
      <w:proofErr w:type="spellEnd"/>
      <w:r w:rsidR="00610882" w:rsidRPr="00610882">
        <w:rPr>
          <w:rFonts w:ascii="Times New Roman" w:hAnsi="Times New Roman"/>
          <w:kern w:val="2"/>
          <w:sz w:val="28"/>
          <w:szCs w:val="28"/>
        </w:rPr>
        <w:t xml:space="preserve">, </w:t>
      </w:r>
      <w:r w:rsidR="00A104B2">
        <w:rPr>
          <w:rFonts w:ascii="Times New Roman" w:hAnsi="Times New Roman"/>
          <w:kern w:val="2"/>
          <w:sz w:val="28"/>
          <w:szCs w:val="28"/>
        </w:rPr>
        <w:t>электронной почте–</w:t>
      </w:r>
      <w:r w:rsidR="00610882" w:rsidRPr="00610882">
        <w:rPr>
          <w:rFonts w:ascii="Times New Roman" w:hAnsi="Times New Roman"/>
          <w:kern w:val="2"/>
          <w:sz w:val="28"/>
          <w:szCs w:val="28"/>
        </w:rPr>
        <w:t>электронная скан-копия оригинала документа).».</w:t>
      </w:r>
    </w:p>
    <w:p w:rsidR="0044172C" w:rsidRDefault="00EF61C9" w:rsidP="00610882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1.1.2.4.3.5.</w:t>
      </w:r>
      <w:r w:rsidR="00D65048">
        <w:rPr>
          <w:rFonts w:ascii="Times New Roman" w:hAnsi="Times New Roman"/>
          <w:kern w:val="2"/>
          <w:sz w:val="28"/>
          <w:szCs w:val="28"/>
        </w:rPr>
        <w:t xml:space="preserve"> </w:t>
      </w:r>
      <w:r w:rsidR="0044172C">
        <w:rPr>
          <w:rFonts w:ascii="Times New Roman" w:hAnsi="Times New Roman"/>
          <w:kern w:val="2"/>
          <w:sz w:val="28"/>
          <w:szCs w:val="28"/>
        </w:rPr>
        <w:t>Дополнить пунктом 2.6.9 следующего содержания:</w:t>
      </w:r>
    </w:p>
    <w:p w:rsidR="0044172C" w:rsidRDefault="00F24CDD" w:rsidP="00610882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«2.6.9. Справка из БТИ </w:t>
      </w:r>
      <w:r w:rsidR="0044172C">
        <w:rPr>
          <w:rFonts w:ascii="Times New Roman" w:hAnsi="Times New Roman"/>
          <w:kern w:val="2"/>
          <w:sz w:val="28"/>
          <w:szCs w:val="28"/>
        </w:rPr>
        <w:t>о собственниках, запретах и арестах.».</w:t>
      </w:r>
    </w:p>
    <w:p w:rsidR="00EF61C9" w:rsidRPr="00610882" w:rsidRDefault="00EF61C9" w:rsidP="00610882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0C1CF9" w:rsidRDefault="009B1B13" w:rsidP="001F0D21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1.2</w:t>
      </w:r>
      <w:r w:rsidR="00EF61C9">
        <w:rPr>
          <w:rFonts w:ascii="Times New Roman" w:hAnsi="Times New Roman"/>
          <w:kern w:val="2"/>
          <w:sz w:val="28"/>
          <w:szCs w:val="28"/>
        </w:rPr>
        <w:t>.2.5.</w:t>
      </w:r>
      <w:r w:rsidR="00B35634">
        <w:rPr>
          <w:rFonts w:ascii="Times New Roman" w:hAnsi="Times New Roman"/>
          <w:kern w:val="2"/>
          <w:sz w:val="28"/>
          <w:szCs w:val="28"/>
        </w:rPr>
        <w:t> </w:t>
      </w:r>
      <w:r w:rsidR="003F08EF">
        <w:rPr>
          <w:rFonts w:ascii="Times New Roman" w:hAnsi="Times New Roman"/>
          <w:kern w:val="2"/>
          <w:sz w:val="28"/>
          <w:szCs w:val="28"/>
        </w:rPr>
        <w:t>П</w:t>
      </w:r>
      <w:r w:rsidR="00A31858">
        <w:rPr>
          <w:rFonts w:ascii="Times New Roman" w:hAnsi="Times New Roman"/>
          <w:kern w:val="2"/>
          <w:sz w:val="28"/>
          <w:szCs w:val="28"/>
        </w:rPr>
        <w:t>ункт</w:t>
      </w:r>
      <w:r w:rsidR="000C1CF9">
        <w:rPr>
          <w:rFonts w:ascii="Times New Roman" w:hAnsi="Times New Roman"/>
          <w:kern w:val="2"/>
          <w:sz w:val="28"/>
          <w:szCs w:val="28"/>
        </w:rPr>
        <w:t xml:space="preserve"> 2.7.1 </w:t>
      </w:r>
      <w:r w:rsidR="008C7D9F">
        <w:rPr>
          <w:rFonts w:ascii="Times New Roman" w:hAnsi="Times New Roman"/>
          <w:kern w:val="2"/>
          <w:sz w:val="28"/>
          <w:szCs w:val="28"/>
        </w:rPr>
        <w:t>признать утратившим силу.</w:t>
      </w:r>
    </w:p>
    <w:p w:rsidR="0044172C" w:rsidRDefault="00A12BFE" w:rsidP="006F5243">
      <w:pPr>
        <w:spacing w:line="285" w:lineRule="atLeast"/>
        <w:ind w:firstLine="540"/>
        <w:jc w:val="both"/>
        <w:rPr>
          <w:szCs w:val="28"/>
        </w:rPr>
      </w:pPr>
      <w:r>
        <w:rPr>
          <w:szCs w:val="28"/>
        </w:rPr>
        <w:t xml:space="preserve">  </w:t>
      </w:r>
      <w:r w:rsidR="00EF61C9">
        <w:rPr>
          <w:kern w:val="2"/>
          <w:szCs w:val="28"/>
        </w:rPr>
        <w:t xml:space="preserve">1.2.2.5.1. </w:t>
      </w:r>
      <w:r w:rsidR="0044172C">
        <w:rPr>
          <w:szCs w:val="28"/>
        </w:rPr>
        <w:t xml:space="preserve">Пункт </w:t>
      </w:r>
      <w:r w:rsidR="00D65048">
        <w:rPr>
          <w:szCs w:val="28"/>
        </w:rPr>
        <w:t xml:space="preserve">2.7.2 </w:t>
      </w:r>
      <w:r w:rsidR="0044172C">
        <w:rPr>
          <w:szCs w:val="28"/>
        </w:rPr>
        <w:t>изложить</w:t>
      </w:r>
      <w:r w:rsidR="00E67737">
        <w:rPr>
          <w:szCs w:val="28"/>
        </w:rPr>
        <w:t xml:space="preserve"> </w:t>
      </w:r>
      <w:r w:rsidR="0044172C">
        <w:rPr>
          <w:szCs w:val="28"/>
        </w:rPr>
        <w:t>в следующей редакции:</w:t>
      </w:r>
      <w:r w:rsidR="006F5243" w:rsidRPr="006F5243">
        <w:rPr>
          <w:szCs w:val="28"/>
        </w:rPr>
        <w:t xml:space="preserve"> </w:t>
      </w:r>
    </w:p>
    <w:p w:rsidR="006F5243" w:rsidRPr="006F5243" w:rsidRDefault="00D65048" w:rsidP="0044172C">
      <w:pPr>
        <w:spacing w:line="285" w:lineRule="atLeast"/>
        <w:ind w:firstLine="540"/>
        <w:jc w:val="both"/>
        <w:rPr>
          <w:szCs w:val="28"/>
        </w:rPr>
      </w:pPr>
      <w:r>
        <w:rPr>
          <w:szCs w:val="28"/>
        </w:rPr>
        <w:t xml:space="preserve">  </w:t>
      </w:r>
      <w:r w:rsidR="0044172C">
        <w:rPr>
          <w:szCs w:val="28"/>
        </w:rPr>
        <w:t>«</w:t>
      </w:r>
      <w:r w:rsidR="00E67737">
        <w:rPr>
          <w:szCs w:val="28"/>
        </w:rPr>
        <w:t xml:space="preserve">2.7.2. </w:t>
      </w:r>
      <w:r w:rsidR="006F5243">
        <w:rPr>
          <w:szCs w:val="28"/>
        </w:rPr>
        <w:t>В</w:t>
      </w:r>
      <w:r w:rsidR="00E67737">
        <w:rPr>
          <w:szCs w:val="28"/>
        </w:rPr>
        <w:t>ыписка из ЕГРН (о правах на объект недвижимого имущества).</w:t>
      </w:r>
      <w:r w:rsidR="0044172C">
        <w:rPr>
          <w:szCs w:val="28"/>
        </w:rPr>
        <w:t>».</w:t>
      </w:r>
    </w:p>
    <w:p w:rsidR="008C7D9F" w:rsidRDefault="00EF61C9" w:rsidP="008C7D9F">
      <w:pPr>
        <w:pStyle w:val="ab"/>
        <w:ind w:firstLine="708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1.2.2.6. </w:t>
      </w:r>
      <w:r w:rsidR="008C7D9F">
        <w:rPr>
          <w:rFonts w:ascii="Times New Roman" w:hAnsi="Times New Roman"/>
          <w:sz w:val="28"/>
          <w:szCs w:val="28"/>
        </w:rPr>
        <w:t xml:space="preserve">Подраздел 2.12 </w:t>
      </w:r>
      <w:r w:rsidR="008C7D9F">
        <w:rPr>
          <w:rFonts w:ascii="Times New Roman" w:hAnsi="Times New Roman"/>
          <w:kern w:val="2"/>
          <w:sz w:val="28"/>
          <w:szCs w:val="28"/>
        </w:rPr>
        <w:t>признать утратившим силу.</w:t>
      </w:r>
    </w:p>
    <w:p w:rsidR="00AC5309" w:rsidRDefault="00A373B6" w:rsidP="008C7D9F">
      <w:pPr>
        <w:pStyle w:val="ab"/>
        <w:ind w:firstLine="708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1.2.2.7.</w:t>
      </w:r>
      <w:r w:rsidR="00D65048">
        <w:rPr>
          <w:rFonts w:ascii="Times New Roman" w:hAnsi="Times New Roman"/>
          <w:sz w:val="28"/>
          <w:szCs w:val="28"/>
        </w:rPr>
        <w:t xml:space="preserve"> </w:t>
      </w:r>
      <w:r w:rsidR="00F24CDD">
        <w:rPr>
          <w:rFonts w:ascii="Times New Roman" w:hAnsi="Times New Roman"/>
          <w:kern w:val="2"/>
          <w:sz w:val="28"/>
          <w:szCs w:val="28"/>
        </w:rPr>
        <w:t xml:space="preserve">В </w:t>
      </w:r>
      <w:r>
        <w:rPr>
          <w:rFonts w:ascii="Times New Roman" w:hAnsi="Times New Roman"/>
          <w:kern w:val="2"/>
          <w:sz w:val="28"/>
          <w:szCs w:val="28"/>
        </w:rPr>
        <w:t xml:space="preserve">абзаце </w:t>
      </w:r>
      <w:proofErr w:type="gramStart"/>
      <w:r>
        <w:rPr>
          <w:rFonts w:ascii="Times New Roman" w:hAnsi="Times New Roman"/>
          <w:kern w:val="2"/>
          <w:sz w:val="28"/>
          <w:szCs w:val="28"/>
        </w:rPr>
        <w:t>двенадцатом  подраздела</w:t>
      </w:r>
      <w:proofErr w:type="gramEnd"/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AC5309">
        <w:rPr>
          <w:rFonts w:ascii="Times New Roman" w:hAnsi="Times New Roman"/>
          <w:kern w:val="2"/>
          <w:sz w:val="28"/>
          <w:szCs w:val="28"/>
        </w:rPr>
        <w:t xml:space="preserve">2.15 слово «обеспечиваются» заменить словом «обеспечение». </w:t>
      </w:r>
    </w:p>
    <w:p w:rsidR="00AC5309" w:rsidRDefault="006F4D5B" w:rsidP="00AC5309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1.1.2.6.2</w:t>
      </w:r>
      <w:r w:rsidR="00AC5309">
        <w:rPr>
          <w:rFonts w:ascii="Times New Roman" w:hAnsi="Times New Roman"/>
          <w:color w:val="0D0D0D"/>
          <w:sz w:val="28"/>
          <w:szCs w:val="28"/>
        </w:rPr>
        <w:t>. Абзац второй пункта 2.16.5</w:t>
      </w:r>
      <w:r w:rsidR="00AC5309">
        <w:rPr>
          <w:rFonts w:ascii="Times New Roman" w:hAnsi="Times New Roman"/>
          <w:kern w:val="2"/>
          <w:sz w:val="28"/>
          <w:szCs w:val="28"/>
        </w:rPr>
        <w:t xml:space="preserve"> изложить в следующей редакции:   </w:t>
      </w:r>
    </w:p>
    <w:p w:rsidR="00AC5309" w:rsidRDefault="00AC5309" w:rsidP="00AC5309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</w:t>
      </w:r>
      <w:r w:rsidRPr="00AE70F4">
        <w:rPr>
          <w:rFonts w:ascii="Times New Roman" w:hAnsi="Times New Roman"/>
          <w:sz w:val="28"/>
          <w:szCs w:val="28"/>
        </w:rPr>
        <w:t>ри направлении заявления и пакета документов почтовым отправлением</w:t>
      </w:r>
      <w:r>
        <w:rPr>
          <w:rFonts w:ascii="Times New Roman" w:hAnsi="Times New Roman"/>
          <w:sz w:val="28"/>
          <w:szCs w:val="28"/>
        </w:rPr>
        <w:t xml:space="preserve">, посредством Портала </w:t>
      </w:r>
      <w:proofErr w:type="spellStart"/>
      <w:r>
        <w:rPr>
          <w:rFonts w:ascii="Times New Roman" w:hAnsi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/>
          <w:sz w:val="28"/>
          <w:szCs w:val="28"/>
        </w:rPr>
        <w:t>, по электронной почте</w:t>
      </w:r>
      <w:r w:rsidRPr="00AE70F4">
        <w:rPr>
          <w:rFonts w:ascii="Times New Roman" w:hAnsi="Times New Roman"/>
          <w:sz w:val="28"/>
          <w:szCs w:val="28"/>
        </w:rPr>
        <w:t xml:space="preserve"> непосредственного взаимодействия заявителя с должностным лицом,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70F4">
        <w:rPr>
          <w:rFonts w:ascii="Times New Roman" w:hAnsi="Times New Roman"/>
          <w:sz w:val="28"/>
          <w:szCs w:val="28"/>
        </w:rPr>
        <w:t>осуществляющим предоставление муниципальной услуги, не требуется;</w:t>
      </w:r>
      <w:r>
        <w:rPr>
          <w:rFonts w:ascii="Times New Roman" w:hAnsi="Times New Roman"/>
          <w:sz w:val="28"/>
          <w:szCs w:val="28"/>
        </w:rPr>
        <w:t>»</w:t>
      </w:r>
    </w:p>
    <w:p w:rsidR="00AC5309" w:rsidRPr="008C7D9F" w:rsidRDefault="006F4D5B" w:rsidP="006F4D5B">
      <w:pPr>
        <w:pStyle w:val="ab"/>
        <w:ind w:firstLine="708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1.1.2.7.</w:t>
      </w:r>
      <w:r w:rsidR="00D65048">
        <w:rPr>
          <w:rFonts w:ascii="Times New Roman" w:hAnsi="Times New Roman"/>
          <w:sz w:val="28"/>
          <w:szCs w:val="28"/>
        </w:rPr>
        <w:t xml:space="preserve"> </w:t>
      </w:r>
      <w:r w:rsidR="00AC5309">
        <w:rPr>
          <w:rFonts w:ascii="Times New Roman" w:hAnsi="Times New Roman"/>
          <w:sz w:val="28"/>
          <w:szCs w:val="28"/>
        </w:rPr>
        <w:t xml:space="preserve">Подраздел 2.10 </w:t>
      </w:r>
      <w:r w:rsidR="00AC5309">
        <w:rPr>
          <w:rFonts w:ascii="Times New Roman" w:hAnsi="Times New Roman"/>
          <w:kern w:val="2"/>
          <w:sz w:val="28"/>
          <w:szCs w:val="28"/>
        </w:rPr>
        <w:t>признать утратившим силу.</w:t>
      </w:r>
    </w:p>
    <w:p w:rsidR="008C5168" w:rsidRDefault="00841B37" w:rsidP="000C0FEB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C5168">
        <w:rPr>
          <w:rFonts w:ascii="Times New Roman" w:hAnsi="Times New Roman"/>
          <w:kern w:val="2"/>
          <w:sz w:val="28"/>
          <w:szCs w:val="28"/>
        </w:rPr>
        <w:t>1.1.</w:t>
      </w:r>
      <w:r>
        <w:rPr>
          <w:rFonts w:ascii="Times New Roman" w:hAnsi="Times New Roman"/>
          <w:kern w:val="2"/>
          <w:sz w:val="28"/>
          <w:szCs w:val="28"/>
        </w:rPr>
        <w:t>3</w:t>
      </w:r>
      <w:r w:rsidRPr="008C5168">
        <w:rPr>
          <w:rFonts w:ascii="Times New Roman" w:hAnsi="Times New Roman"/>
          <w:kern w:val="2"/>
          <w:sz w:val="28"/>
          <w:szCs w:val="28"/>
        </w:rPr>
        <w:t>.</w:t>
      </w:r>
      <w:r w:rsidR="00D6504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8C5168">
        <w:rPr>
          <w:rFonts w:ascii="Times New Roman" w:hAnsi="Times New Roman"/>
          <w:kern w:val="2"/>
          <w:sz w:val="28"/>
          <w:szCs w:val="28"/>
        </w:rPr>
        <w:t xml:space="preserve">В разделе </w:t>
      </w:r>
      <w:r>
        <w:rPr>
          <w:rFonts w:ascii="Times New Roman" w:hAnsi="Times New Roman"/>
          <w:kern w:val="2"/>
          <w:sz w:val="28"/>
          <w:szCs w:val="28"/>
        </w:rPr>
        <w:t>3</w:t>
      </w:r>
      <w:r w:rsidRPr="008C5168">
        <w:rPr>
          <w:rFonts w:ascii="Times New Roman" w:hAnsi="Times New Roman"/>
          <w:kern w:val="2"/>
          <w:sz w:val="28"/>
          <w:szCs w:val="28"/>
        </w:rPr>
        <w:t>:</w:t>
      </w:r>
    </w:p>
    <w:p w:rsidR="003E1AFC" w:rsidRDefault="00D652E7" w:rsidP="000C0FEB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C5168">
        <w:rPr>
          <w:rFonts w:ascii="Times New Roman" w:hAnsi="Times New Roman"/>
          <w:kern w:val="2"/>
          <w:sz w:val="28"/>
          <w:szCs w:val="28"/>
        </w:rPr>
        <w:t>1.1.</w:t>
      </w:r>
      <w:r>
        <w:rPr>
          <w:rFonts w:ascii="Times New Roman" w:hAnsi="Times New Roman"/>
          <w:kern w:val="2"/>
          <w:sz w:val="28"/>
          <w:szCs w:val="28"/>
        </w:rPr>
        <w:t>3</w:t>
      </w:r>
      <w:r w:rsidRPr="008C5168">
        <w:rPr>
          <w:rFonts w:ascii="Times New Roman" w:hAnsi="Times New Roman"/>
          <w:kern w:val="2"/>
          <w:sz w:val="28"/>
          <w:szCs w:val="28"/>
        </w:rPr>
        <w:t>.</w:t>
      </w:r>
      <w:r w:rsidR="00D65048">
        <w:rPr>
          <w:rFonts w:ascii="Times New Roman" w:hAnsi="Times New Roman"/>
          <w:kern w:val="2"/>
          <w:sz w:val="28"/>
          <w:szCs w:val="28"/>
        </w:rPr>
        <w:t>1.</w:t>
      </w:r>
      <w:r w:rsidR="00BA0055">
        <w:rPr>
          <w:rFonts w:ascii="Times New Roman" w:hAnsi="Times New Roman"/>
          <w:kern w:val="2"/>
          <w:sz w:val="28"/>
          <w:szCs w:val="28"/>
        </w:rPr>
        <w:t xml:space="preserve"> </w:t>
      </w:r>
      <w:r w:rsidR="003E1AFC">
        <w:rPr>
          <w:rFonts w:ascii="Times New Roman" w:hAnsi="Times New Roman"/>
          <w:kern w:val="2"/>
          <w:sz w:val="28"/>
          <w:szCs w:val="28"/>
        </w:rPr>
        <w:t>В абзаце четвертом подраздела 3.1 слова «, участвующих в предоставлении государственных или муниципальных услуг» исключить.</w:t>
      </w:r>
    </w:p>
    <w:p w:rsidR="00A91FCF" w:rsidRDefault="006F4D5B" w:rsidP="000C0FEB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C5168">
        <w:rPr>
          <w:rFonts w:ascii="Times New Roman" w:hAnsi="Times New Roman"/>
          <w:kern w:val="2"/>
          <w:sz w:val="28"/>
          <w:szCs w:val="28"/>
        </w:rPr>
        <w:t>1.1.</w:t>
      </w:r>
      <w:r>
        <w:rPr>
          <w:rFonts w:ascii="Times New Roman" w:hAnsi="Times New Roman"/>
          <w:kern w:val="2"/>
          <w:sz w:val="28"/>
          <w:szCs w:val="28"/>
        </w:rPr>
        <w:t>3</w:t>
      </w:r>
      <w:r w:rsidRPr="008C5168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 xml:space="preserve">1.1. В </w:t>
      </w:r>
      <w:proofErr w:type="gramStart"/>
      <w:r>
        <w:rPr>
          <w:rFonts w:ascii="Times New Roman" w:hAnsi="Times New Roman"/>
          <w:kern w:val="2"/>
          <w:sz w:val="28"/>
          <w:szCs w:val="28"/>
        </w:rPr>
        <w:t xml:space="preserve">пункте </w:t>
      </w:r>
      <w:r w:rsidR="00952654">
        <w:rPr>
          <w:rFonts w:ascii="Times New Roman" w:hAnsi="Times New Roman"/>
          <w:kern w:val="2"/>
          <w:sz w:val="28"/>
          <w:szCs w:val="28"/>
        </w:rPr>
        <w:t xml:space="preserve"> 3.2.1.1</w:t>
      </w:r>
      <w:proofErr w:type="gramEnd"/>
      <w:r>
        <w:rPr>
          <w:rFonts w:ascii="Times New Roman" w:hAnsi="Times New Roman"/>
          <w:kern w:val="2"/>
          <w:sz w:val="28"/>
          <w:szCs w:val="28"/>
        </w:rPr>
        <w:t>:</w:t>
      </w:r>
    </w:p>
    <w:p w:rsidR="00A91FCF" w:rsidRDefault="006F4D5B" w:rsidP="00A91FCF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C5168">
        <w:rPr>
          <w:rFonts w:ascii="Times New Roman" w:hAnsi="Times New Roman"/>
          <w:kern w:val="2"/>
          <w:sz w:val="28"/>
          <w:szCs w:val="28"/>
        </w:rPr>
        <w:t>1.1.</w:t>
      </w:r>
      <w:r>
        <w:rPr>
          <w:rFonts w:ascii="Times New Roman" w:hAnsi="Times New Roman"/>
          <w:kern w:val="2"/>
          <w:sz w:val="28"/>
          <w:szCs w:val="28"/>
        </w:rPr>
        <w:t>3</w:t>
      </w:r>
      <w:r w:rsidRPr="008C5168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1.1.1.</w:t>
      </w:r>
      <w:r w:rsidR="00D65048">
        <w:rPr>
          <w:rFonts w:ascii="Times New Roman" w:hAnsi="Times New Roman"/>
          <w:kern w:val="2"/>
          <w:sz w:val="28"/>
          <w:szCs w:val="28"/>
        </w:rPr>
        <w:t xml:space="preserve"> </w:t>
      </w:r>
      <w:r w:rsidR="00A91FCF">
        <w:rPr>
          <w:rFonts w:ascii="Times New Roman" w:hAnsi="Times New Roman"/>
          <w:kern w:val="2"/>
          <w:sz w:val="28"/>
          <w:szCs w:val="28"/>
        </w:rPr>
        <w:t>В абзаце втором слова «</w:t>
      </w:r>
      <w:r w:rsidR="00F501BA">
        <w:rPr>
          <w:rFonts w:ascii="Times New Roman" w:hAnsi="Times New Roman"/>
          <w:kern w:val="2"/>
          <w:sz w:val="28"/>
          <w:szCs w:val="28"/>
        </w:rPr>
        <w:t>за</w:t>
      </w:r>
      <w:r w:rsidR="00A91FCF">
        <w:rPr>
          <w:rFonts w:ascii="Times New Roman" w:hAnsi="Times New Roman"/>
          <w:kern w:val="2"/>
          <w:sz w:val="28"/>
          <w:szCs w:val="28"/>
        </w:rPr>
        <w:t xml:space="preserve"> прием документов» заменить словами «за предоставление муниципальной услуги».</w:t>
      </w:r>
    </w:p>
    <w:p w:rsidR="00A91FCF" w:rsidRDefault="006F4D5B" w:rsidP="000C0FEB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C5168">
        <w:rPr>
          <w:rFonts w:ascii="Times New Roman" w:hAnsi="Times New Roman"/>
          <w:kern w:val="2"/>
          <w:sz w:val="28"/>
          <w:szCs w:val="28"/>
        </w:rPr>
        <w:t>1.1.</w:t>
      </w:r>
      <w:r>
        <w:rPr>
          <w:rFonts w:ascii="Times New Roman" w:hAnsi="Times New Roman"/>
          <w:kern w:val="2"/>
          <w:sz w:val="28"/>
          <w:szCs w:val="28"/>
        </w:rPr>
        <w:t>3</w:t>
      </w:r>
      <w:r w:rsidRPr="008C5168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 xml:space="preserve">1.1.2. </w:t>
      </w:r>
      <w:r w:rsidR="00A91FCF">
        <w:rPr>
          <w:rFonts w:ascii="Times New Roman" w:hAnsi="Times New Roman"/>
          <w:kern w:val="2"/>
          <w:sz w:val="28"/>
          <w:szCs w:val="28"/>
        </w:rPr>
        <w:t>Абзац девятый изложить в следующей редакции:</w:t>
      </w:r>
    </w:p>
    <w:p w:rsidR="00A91FCF" w:rsidRDefault="006F4D5B" w:rsidP="00A91FCF">
      <w:pPr>
        <w:spacing w:line="285" w:lineRule="atLeast"/>
        <w:ind w:firstLine="540"/>
        <w:jc w:val="both"/>
        <w:rPr>
          <w:szCs w:val="28"/>
        </w:rPr>
      </w:pPr>
      <w:r>
        <w:rPr>
          <w:szCs w:val="28"/>
        </w:rPr>
        <w:t>«</w:t>
      </w:r>
      <w:r w:rsidR="00A91FCF" w:rsidRPr="00A91FCF">
        <w:rPr>
          <w:szCs w:val="28"/>
        </w:rPr>
        <w:t>При приеме документов, необходимых для предоставления муници</w:t>
      </w:r>
      <w:r>
        <w:rPr>
          <w:szCs w:val="28"/>
        </w:rPr>
        <w:t>пальной услуги, специалист МКУ «</w:t>
      </w:r>
      <w:r w:rsidR="00A91FCF" w:rsidRPr="00A91FCF">
        <w:rPr>
          <w:szCs w:val="28"/>
        </w:rPr>
        <w:t>УЖКХ</w:t>
      </w:r>
      <w:r>
        <w:rPr>
          <w:szCs w:val="28"/>
        </w:rPr>
        <w:t>»</w:t>
      </w:r>
      <w:r w:rsidR="00A91FCF" w:rsidRPr="00A91FCF">
        <w:rPr>
          <w:szCs w:val="28"/>
        </w:rPr>
        <w:t>, ответственный</w:t>
      </w:r>
      <w:r w:rsidR="00A91FCF" w:rsidRPr="00A91FCF">
        <w:rPr>
          <w:kern w:val="2"/>
          <w:szCs w:val="28"/>
        </w:rPr>
        <w:t xml:space="preserve"> </w:t>
      </w:r>
      <w:r w:rsidR="00A91FCF">
        <w:rPr>
          <w:kern w:val="2"/>
          <w:szCs w:val="28"/>
        </w:rPr>
        <w:t>предоставление муниципальной услуги</w:t>
      </w:r>
      <w:r w:rsidR="00A91FCF" w:rsidRPr="00A91FCF">
        <w:rPr>
          <w:szCs w:val="28"/>
        </w:rPr>
        <w:t>, сверяет оригиналы документов с представлен</w:t>
      </w:r>
      <w:r>
        <w:rPr>
          <w:szCs w:val="28"/>
        </w:rPr>
        <w:t>ными копиями, заверяет штампом «копия верна»</w:t>
      </w:r>
      <w:r w:rsidR="00A91FCF" w:rsidRPr="00A91FCF">
        <w:rPr>
          <w:szCs w:val="28"/>
        </w:rPr>
        <w:t>, ставит дату и подпись (за исключением документов, которые должны быть представлены в оригинале), регистрирует заявлени</w:t>
      </w:r>
      <w:r>
        <w:rPr>
          <w:szCs w:val="28"/>
        </w:rPr>
        <w:t>е и пакет документов в системе «</w:t>
      </w:r>
      <w:r w:rsidR="00A91FCF" w:rsidRPr="00A91FCF">
        <w:rPr>
          <w:szCs w:val="28"/>
        </w:rPr>
        <w:t>Дело</w:t>
      </w:r>
      <w:r>
        <w:rPr>
          <w:szCs w:val="28"/>
        </w:rPr>
        <w:t>»</w:t>
      </w:r>
      <w:r w:rsidR="00A91FCF">
        <w:rPr>
          <w:szCs w:val="28"/>
        </w:rPr>
        <w:t>.</w:t>
      </w:r>
    </w:p>
    <w:p w:rsidR="00C012E4" w:rsidRDefault="006F4D5B" w:rsidP="00C012E4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C5168">
        <w:rPr>
          <w:rFonts w:ascii="Times New Roman" w:hAnsi="Times New Roman"/>
          <w:kern w:val="2"/>
          <w:sz w:val="28"/>
          <w:szCs w:val="28"/>
        </w:rPr>
        <w:t>1.1.</w:t>
      </w:r>
      <w:r>
        <w:rPr>
          <w:rFonts w:ascii="Times New Roman" w:hAnsi="Times New Roman"/>
          <w:kern w:val="2"/>
          <w:sz w:val="28"/>
          <w:szCs w:val="28"/>
        </w:rPr>
        <w:t>3</w:t>
      </w:r>
      <w:r w:rsidRPr="008C5168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 xml:space="preserve">1.1.3. </w:t>
      </w:r>
      <w:r w:rsidR="00BA0055">
        <w:rPr>
          <w:rFonts w:ascii="Times New Roman" w:hAnsi="Times New Roman"/>
          <w:kern w:val="2"/>
          <w:sz w:val="28"/>
          <w:szCs w:val="28"/>
        </w:rPr>
        <w:t>В абзаце десятом слова «</w:t>
      </w:r>
      <w:r w:rsidR="00C012E4">
        <w:rPr>
          <w:rFonts w:ascii="Times New Roman" w:hAnsi="Times New Roman"/>
          <w:kern w:val="2"/>
          <w:sz w:val="28"/>
          <w:szCs w:val="28"/>
        </w:rPr>
        <w:t>за прием документов» заменить словами «за предоставление муниципальной услуги».</w:t>
      </w:r>
    </w:p>
    <w:p w:rsidR="00C012E4" w:rsidRPr="00A91FCF" w:rsidRDefault="006F4D5B" w:rsidP="00A91FCF">
      <w:pPr>
        <w:spacing w:line="285" w:lineRule="atLeast"/>
        <w:ind w:firstLine="540"/>
        <w:jc w:val="both"/>
        <w:rPr>
          <w:szCs w:val="28"/>
        </w:rPr>
      </w:pPr>
      <w:r>
        <w:rPr>
          <w:kern w:val="2"/>
          <w:szCs w:val="28"/>
        </w:rPr>
        <w:t xml:space="preserve">  </w:t>
      </w:r>
      <w:r w:rsidRPr="008C5168">
        <w:rPr>
          <w:kern w:val="2"/>
          <w:szCs w:val="28"/>
        </w:rPr>
        <w:t>1.1.</w:t>
      </w:r>
      <w:r>
        <w:rPr>
          <w:kern w:val="2"/>
          <w:szCs w:val="28"/>
        </w:rPr>
        <w:t>3</w:t>
      </w:r>
      <w:r w:rsidRPr="008C5168">
        <w:rPr>
          <w:kern w:val="2"/>
          <w:szCs w:val="28"/>
        </w:rPr>
        <w:t>.</w:t>
      </w:r>
      <w:r>
        <w:rPr>
          <w:kern w:val="2"/>
          <w:szCs w:val="28"/>
        </w:rPr>
        <w:t xml:space="preserve">1.1.4. </w:t>
      </w:r>
      <w:r w:rsidR="00C012E4">
        <w:rPr>
          <w:szCs w:val="28"/>
        </w:rPr>
        <w:t>Абзац одиннадцатый признать утратившим силу.</w:t>
      </w:r>
    </w:p>
    <w:p w:rsidR="000C1CF9" w:rsidRDefault="00841B37" w:rsidP="00D652E7">
      <w:pPr>
        <w:pStyle w:val="ab"/>
        <w:ind w:firstLine="708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1.1.3.1.</w:t>
      </w:r>
      <w:r w:rsidR="006F4D5B">
        <w:rPr>
          <w:rFonts w:ascii="Times New Roman" w:hAnsi="Times New Roman"/>
          <w:kern w:val="2"/>
          <w:sz w:val="28"/>
          <w:szCs w:val="28"/>
        </w:rPr>
        <w:t>2</w:t>
      </w:r>
      <w:r w:rsidR="0035511F">
        <w:rPr>
          <w:rFonts w:ascii="Times New Roman" w:hAnsi="Times New Roman"/>
          <w:kern w:val="2"/>
          <w:sz w:val="28"/>
          <w:szCs w:val="28"/>
        </w:rPr>
        <w:t>.</w:t>
      </w:r>
      <w:r w:rsidR="00D65048">
        <w:rPr>
          <w:rFonts w:ascii="Times New Roman" w:hAnsi="Times New Roman"/>
          <w:kern w:val="2"/>
          <w:sz w:val="28"/>
          <w:szCs w:val="28"/>
        </w:rPr>
        <w:t xml:space="preserve"> </w:t>
      </w:r>
      <w:r w:rsidR="00A41A96">
        <w:rPr>
          <w:rFonts w:ascii="Times New Roman" w:hAnsi="Times New Roman"/>
          <w:kern w:val="2"/>
          <w:sz w:val="28"/>
          <w:szCs w:val="28"/>
        </w:rPr>
        <w:t>В п</w:t>
      </w:r>
      <w:r w:rsidR="00A31858">
        <w:rPr>
          <w:rFonts w:ascii="Times New Roman" w:hAnsi="Times New Roman"/>
          <w:kern w:val="2"/>
          <w:sz w:val="28"/>
          <w:szCs w:val="28"/>
        </w:rPr>
        <w:t>ункт</w:t>
      </w:r>
      <w:r w:rsidR="00A41A96">
        <w:rPr>
          <w:rFonts w:ascii="Times New Roman" w:hAnsi="Times New Roman"/>
          <w:kern w:val="2"/>
          <w:sz w:val="28"/>
          <w:szCs w:val="28"/>
        </w:rPr>
        <w:t>е</w:t>
      </w:r>
      <w:r w:rsidR="004E098E">
        <w:rPr>
          <w:rFonts w:ascii="Times New Roman" w:hAnsi="Times New Roman"/>
          <w:kern w:val="2"/>
          <w:sz w:val="28"/>
          <w:szCs w:val="28"/>
        </w:rPr>
        <w:t xml:space="preserve"> 3.2.2</w:t>
      </w:r>
      <w:r w:rsidR="001F0D21">
        <w:rPr>
          <w:rFonts w:ascii="Times New Roman" w:hAnsi="Times New Roman"/>
          <w:kern w:val="2"/>
          <w:sz w:val="28"/>
          <w:szCs w:val="28"/>
        </w:rPr>
        <w:t>: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3E1AFC" w:rsidRDefault="006F4D5B" w:rsidP="00D652E7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1.1.3.1.2</w:t>
      </w:r>
      <w:r w:rsidR="00D652E7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 xml:space="preserve">1. </w:t>
      </w:r>
      <w:r w:rsidR="00D652E7">
        <w:rPr>
          <w:rFonts w:ascii="Times New Roman" w:hAnsi="Times New Roman"/>
          <w:kern w:val="2"/>
          <w:sz w:val="28"/>
          <w:szCs w:val="28"/>
        </w:rPr>
        <w:t> </w:t>
      </w:r>
      <w:r w:rsidR="003E1AFC">
        <w:rPr>
          <w:rFonts w:ascii="Times New Roman" w:hAnsi="Times New Roman"/>
          <w:kern w:val="2"/>
          <w:sz w:val="28"/>
          <w:szCs w:val="28"/>
        </w:rPr>
        <w:t>В абзаце первом слова «, участвующих в предоставлении государственных или муниципальных услуг» исключить.</w:t>
      </w:r>
    </w:p>
    <w:p w:rsidR="003E1AFC" w:rsidRDefault="006F4D5B" w:rsidP="00952654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1.1.3.1.2.2.  </w:t>
      </w:r>
      <w:r w:rsidR="003E1AFC">
        <w:rPr>
          <w:rFonts w:ascii="Times New Roman" w:hAnsi="Times New Roman"/>
          <w:kern w:val="2"/>
          <w:sz w:val="28"/>
          <w:szCs w:val="28"/>
        </w:rPr>
        <w:t>В абзаце втором слова «,</w:t>
      </w:r>
      <w:r w:rsidR="00140573">
        <w:rPr>
          <w:rFonts w:ascii="Times New Roman" w:hAnsi="Times New Roman"/>
          <w:kern w:val="2"/>
          <w:sz w:val="28"/>
          <w:szCs w:val="28"/>
        </w:rPr>
        <w:t xml:space="preserve"> </w:t>
      </w:r>
      <w:r w:rsidR="003E1AFC">
        <w:rPr>
          <w:rFonts w:ascii="Times New Roman" w:hAnsi="Times New Roman"/>
          <w:kern w:val="2"/>
          <w:sz w:val="28"/>
          <w:szCs w:val="28"/>
        </w:rPr>
        <w:t>участвующих в предоставлении государственных или муниципальных услуг» исключить.</w:t>
      </w:r>
    </w:p>
    <w:p w:rsidR="004F3462" w:rsidRDefault="006F4D5B" w:rsidP="00B35634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1.1.3.1.2.3.  </w:t>
      </w:r>
      <w:r w:rsidR="0027494D">
        <w:rPr>
          <w:rFonts w:ascii="Times New Roman" w:hAnsi="Times New Roman"/>
          <w:kern w:val="2"/>
          <w:sz w:val="28"/>
          <w:szCs w:val="28"/>
        </w:rPr>
        <w:t>В абзаце третьем слово «</w:t>
      </w:r>
      <w:r w:rsidR="005C7A53">
        <w:rPr>
          <w:rFonts w:ascii="Times New Roman" w:hAnsi="Times New Roman"/>
          <w:kern w:val="2"/>
          <w:sz w:val="28"/>
          <w:szCs w:val="28"/>
        </w:rPr>
        <w:t>отдел» заменить словом</w:t>
      </w:r>
      <w:r w:rsidR="004F3462">
        <w:rPr>
          <w:rFonts w:ascii="Times New Roman" w:hAnsi="Times New Roman"/>
          <w:kern w:val="2"/>
          <w:sz w:val="28"/>
          <w:szCs w:val="28"/>
        </w:rPr>
        <w:t xml:space="preserve"> «специалист». </w:t>
      </w:r>
    </w:p>
    <w:p w:rsidR="003E1AFC" w:rsidRDefault="006F4D5B" w:rsidP="00D652E7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1.1.3.1.2.4.  </w:t>
      </w:r>
      <w:r w:rsidR="003E1AFC">
        <w:rPr>
          <w:rFonts w:ascii="Times New Roman" w:hAnsi="Times New Roman"/>
          <w:kern w:val="2"/>
          <w:sz w:val="28"/>
          <w:szCs w:val="28"/>
        </w:rPr>
        <w:t>В абзаце шестом слова «, участвующих в предоставлении государственных или муниципальных услуг» исключить.</w:t>
      </w:r>
    </w:p>
    <w:p w:rsidR="00841B37" w:rsidRDefault="006F4D5B" w:rsidP="00B35634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1.1.3.1.2.5. </w:t>
      </w:r>
      <w:r w:rsidR="00F75467">
        <w:rPr>
          <w:rFonts w:ascii="Times New Roman" w:hAnsi="Times New Roman"/>
          <w:kern w:val="2"/>
          <w:sz w:val="28"/>
          <w:szCs w:val="28"/>
        </w:rPr>
        <w:t>Абзац</w:t>
      </w:r>
      <w:r w:rsidR="00841B37">
        <w:rPr>
          <w:rFonts w:ascii="Times New Roman" w:hAnsi="Times New Roman"/>
          <w:kern w:val="2"/>
          <w:sz w:val="28"/>
          <w:szCs w:val="28"/>
        </w:rPr>
        <w:t xml:space="preserve"> восьмой </w:t>
      </w:r>
      <w:r w:rsidR="000C1CF9">
        <w:rPr>
          <w:rFonts w:ascii="Times New Roman" w:hAnsi="Times New Roman"/>
          <w:kern w:val="2"/>
          <w:sz w:val="28"/>
          <w:szCs w:val="28"/>
        </w:rPr>
        <w:t>признать утратившим силу.</w:t>
      </w:r>
    </w:p>
    <w:p w:rsidR="000C1CF9" w:rsidRDefault="006F4D5B" w:rsidP="000C1CF9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1.1.3.1.2.6. </w:t>
      </w:r>
      <w:r w:rsidR="000C1CF9">
        <w:rPr>
          <w:rFonts w:ascii="Times New Roman" w:hAnsi="Times New Roman"/>
          <w:kern w:val="2"/>
          <w:sz w:val="28"/>
          <w:szCs w:val="28"/>
        </w:rPr>
        <w:t>Абзац десятый изложить в следующей редакции:</w:t>
      </w:r>
    </w:p>
    <w:p w:rsidR="007D28C6" w:rsidRDefault="000C1CF9" w:rsidP="00C738AA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«</w:t>
      </w:r>
      <w:r w:rsidR="006B3378">
        <w:rPr>
          <w:rFonts w:ascii="Times New Roman" w:hAnsi="Times New Roman"/>
          <w:kern w:val="2"/>
          <w:sz w:val="28"/>
          <w:szCs w:val="28"/>
        </w:rPr>
        <w:t xml:space="preserve">в </w:t>
      </w:r>
      <w:r>
        <w:rPr>
          <w:rFonts w:ascii="Times New Roman" w:hAnsi="Times New Roman"/>
          <w:kern w:val="2"/>
          <w:sz w:val="28"/>
          <w:szCs w:val="28"/>
        </w:rPr>
        <w:t>СФР</w:t>
      </w:r>
      <w:r w:rsidR="001F0D21">
        <w:rPr>
          <w:rFonts w:ascii="Times New Roman" w:hAnsi="Times New Roman"/>
          <w:kern w:val="2"/>
          <w:sz w:val="28"/>
          <w:szCs w:val="28"/>
        </w:rPr>
        <w:t xml:space="preserve"> для получения сведений об опекунах и </w:t>
      </w:r>
      <w:r w:rsidR="00C738AA">
        <w:rPr>
          <w:rFonts w:ascii="Times New Roman" w:hAnsi="Times New Roman"/>
          <w:kern w:val="2"/>
          <w:sz w:val="28"/>
          <w:szCs w:val="28"/>
        </w:rPr>
        <w:t xml:space="preserve">о </w:t>
      </w:r>
      <w:r w:rsidR="001F0D21">
        <w:rPr>
          <w:rFonts w:ascii="Times New Roman" w:hAnsi="Times New Roman"/>
          <w:kern w:val="2"/>
          <w:sz w:val="28"/>
          <w:szCs w:val="28"/>
        </w:rPr>
        <w:t>попечителях</w:t>
      </w:r>
      <w:r w:rsidR="00F75467">
        <w:rPr>
          <w:rFonts w:ascii="Times New Roman" w:hAnsi="Times New Roman"/>
          <w:kern w:val="2"/>
          <w:sz w:val="28"/>
          <w:szCs w:val="28"/>
        </w:rPr>
        <w:t>;</w:t>
      </w:r>
      <w:r>
        <w:rPr>
          <w:rFonts w:ascii="Times New Roman" w:hAnsi="Times New Roman"/>
          <w:kern w:val="2"/>
          <w:sz w:val="28"/>
          <w:szCs w:val="28"/>
        </w:rPr>
        <w:t>».</w:t>
      </w:r>
    </w:p>
    <w:p w:rsidR="007D28C6" w:rsidRDefault="007D28C6" w:rsidP="007D28C6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1.1.3.</w:t>
      </w:r>
      <w:r w:rsidR="006F4D5B">
        <w:rPr>
          <w:rFonts w:ascii="Times New Roman" w:hAnsi="Times New Roman"/>
          <w:kern w:val="2"/>
          <w:sz w:val="28"/>
          <w:szCs w:val="28"/>
        </w:rPr>
        <w:t>1.3</w:t>
      </w:r>
      <w:r w:rsidR="00D65048">
        <w:rPr>
          <w:rFonts w:ascii="Times New Roman" w:hAnsi="Times New Roman"/>
          <w:kern w:val="2"/>
          <w:sz w:val="28"/>
          <w:szCs w:val="28"/>
        </w:rPr>
        <w:t>. В пункте 3.2.3:</w:t>
      </w:r>
    </w:p>
    <w:p w:rsidR="004F3462" w:rsidRDefault="006F4D5B" w:rsidP="004F3462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1.1.3.1.3</w:t>
      </w:r>
      <w:r w:rsidR="0035511F">
        <w:rPr>
          <w:rFonts w:ascii="Times New Roman" w:hAnsi="Times New Roman"/>
          <w:kern w:val="2"/>
          <w:sz w:val="28"/>
          <w:szCs w:val="28"/>
        </w:rPr>
        <w:t xml:space="preserve">.1. </w:t>
      </w:r>
      <w:r w:rsidR="0027494D">
        <w:rPr>
          <w:rFonts w:ascii="Times New Roman" w:hAnsi="Times New Roman"/>
          <w:kern w:val="2"/>
          <w:sz w:val="28"/>
          <w:szCs w:val="28"/>
        </w:rPr>
        <w:t>В абзаце третьем слово «</w:t>
      </w:r>
      <w:r w:rsidR="005C7A53">
        <w:rPr>
          <w:rFonts w:ascii="Times New Roman" w:hAnsi="Times New Roman"/>
          <w:kern w:val="2"/>
          <w:sz w:val="28"/>
          <w:szCs w:val="28"/>
        </w:rPr>
        <w:t>отдел» заменить словом</w:t>
      </w:r>
      <w:r w:rsidR="004F3462">
        <w:rPr>
          <w:rFonts w:ascii="Times New Roman" w:hAnsi="Times New Roman"/>
          <w:kern w:val="2"/>
          <w:sz w:val="28"/>
          <w:szCs w:val="28"/>
        </w:rPr>
        <w:t xml:space="preserve"> «специалист». </w:t>
      </w:r>
    </w:p>
    <w:p w:rsidR="004F3462" w:rsidRDefault="004F3462" w:rsidP="007D28C6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В абзаце шестом </w:t>
      </w:r>
      <w:r w:rsidR="005C7A53">
        <w:rPr>
          <w:rFonts w:ascii="Times New Roman" w:hAnsi="Times New Roman"/>
          <w:kern w:val="2"/>
          <w:sz w:val="28"/>
          <w:szCs w:val="28"/>
        </w:rPr>
        <w:t xml:space="preserve">цифру </w:t>
      </w:r>
      <w:r w:rsidR="009E052A">
        <w:rPr>
          <w:rFonts w:ascii="Times New Roman" w:hAnsi="Times New Roman"/>
          <w:kern w:val="2"/>
          <w:sz w:val="28"/>
          <w:szCs w:val="28"/>
        </w:rPr>
        <w:t>«3» заменить на</w:t>
      </w:r>
      <w:r w:rsidR="005C7A53">
        <w:rPr>
          <w:rFonts w:ascii="Times New Roman" w:hAnsi="Times New Roman"/>
          <w:kern w:val="2"/>
          <w:sz w:val="28"/>
          <w:szCs w:val="28"/>
        </w:rPr>
        <w:t xml:space="preserve"> цифру </w:t>
      </w:r>
      <w:r w:rsidR="009E052A">
        <w:rPr>
          <w:rFonts w:ascii="Times New Roman" w:hAnsi="Times New Roman"/>
          <w:kern w:val="2"/>
          <w:sz w:val="28"/>
          <w:szCs w:val="28"/>
        </w:rPr>
        <w:t>«2».</w:t>
      </w:r>
    </w:p>
    <w:p w:rsidR="009E052A" w:rsidRDefault="006F4D5B" w:rsidP="007D28C6">
      <w:pPr>
        <w:pStyle w:val="ab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1.1.3.1.3.2. </w:t>
      </w:r>
      <w:r w:rsidR="009E052A">
        <w:rPr>
          <w:rFonts w:ascii="Times New Roman" w:hAnsi="Times New Roman"/>
          <w:kern w:val="2"/>
          <w:sz w:val="28"/>
          <w:szCs w:val="28"/>
        </w:rPr>
        <w:t>Абзац двенадцат</w:t>
      </w:r>
      <w:r w:rsidR="000130B7">
        <w:rPr>
          <w:rFonts w:ascii="Times New Roman" w:hAnsi="Times New Roman"/>
          <w:kern w:val="2"/>
          <w:sz w:val="28"/>
          <w:szCs w:val="28"/>
        </w:rPr>
        <w:t xml:space="preserve">ый после слова «собственность» </w:t>
      </w:r>
      <w:r w:rsidR="009E052A">
        <w:rPr>
          <w:rFonts w:ascii="Times New Roman" w:hAnsi="Times New Roman"/>
          <w:kern w:val="2"/>
          <w:sz w:val="28"/>
          <w:szCs w:val="28"/>
        </w:rPr>
        <w:t xml:space="preserve">дополнить </w:t>
      </w:r>
      <w:r w:rsidR="00E161A9">
        <w:rPr>
          <w:rFonts w:ascii="Times New Roman" w:hAnsi="Times New Roman"/>
          <w:kern w:val="2"/>
          <w:sz w:val="28"/>
          <w:szCs w:val="28"/>
        </w:rPr>
        <w:t xml:space="preserve">словами </w:t>
      </w:r>
      <w:proofErr w:type="gramStart"/>
      <w:r w:rsidR="00E161A9">
        <w:rPr>
          <w:rFonts w:ascii="Times New Roman" w:hAnsi="Times New Roman"/>
          <w:kern w:val="2"/>
          <w:sz w:val="28"/>
          <w:szCs w:val="28"/>
        </w:rPr>
        <w:t>« в</w:t>
      </w:r>
      <w:proofErr w:type="gramEnd"/>
      <w:r w:rsidR="00E161A9">
        <w:rPr>
          <w:rFonts w:ascii="Times New Roman" w:hAnsi="Times New Roman"/>
          <w:kern w:val="2"/>
          <w:sz w:val="28"/>
          <w:szCs w:val="28"/>
        </w:rPr>
        <w:t xml:space="preserve"> двух экземплярах».</w:t>
      </w:r>
    </w:p>
    <w:p w:rsidR="007D28C6" w:rsidRDefault="006F4D5B" w:rsidP="007D28C6">
      <w:pPr>
        <w:ind w:firstLine="709"/>
        <w:jc w:val="both"/>
      </w:pPr>
      <w:r>
        <w:rPr>
          <w:kern w:val="2"/>
          <w:szCs w:val="28"/>
        </w:rPr>
        <w:lastRenderedPageBreak/>
        <w:t xml:space="preserve">1.1.3.1.3.3. </w:t>
      </w:r>
      <w:r w:rsidR="007D28C6">
        <w:t>В абзаце пятнадцатом после слова «29» дополнить словом «рабочих».</w:t>
      </w:r>
    </w:p>
    <w:p w:rsidR="002329AC" w:rsidRDefault="006F4D5B" w:rsidP="007D28C6">
      <w:pPr>
        <w:ind w:firstLine="709"/>
        <w:jc w:val="both"/>
      </w:pPr>
      <w:r>
        <w:t xml:space="preserve">1.1.3.1.4. В </w:t>
      </w:r>
      <w:proofErr w:type="gramStart"/>
      <w:r>
        <w:t xml:space="preserve">пункте </w:t>
      </w:r>
      <w:r w:rsidR="00D65048">
        <w:t xml:space="preserve"> </w:t>
      </w:r>
      <w:r w:rsidR="006E7FFC">
        <w:t>3.2.4.1</w:t>
      </w:r>
      <w:proofErr w:type="gramEnd"/>
      <w:r>
        <w:t>:</w:t>
      </w:r>
    </w:p>
    <w:p w:rsidR="00952654" w:rsidRDefault="002329AC" w:rsidP="007D28C6">
      <w:pPr>
        <w:ind w:firstLine="709"/>
        <w:jc w:val="both"/>
      </w:pPr>
      <w:r>
        <w:t xml:space="preserve"> </w:t>
      </w:r>
      <w:r w:rsidR="006F4D5B">
        <w:t xml:space="preserve">1.1.3.1.4.1. </w:t>
      </w:r>
      <w:r>
        <w:t>В абзаце третьем</w:t>
      </w:r>
      <w:r w:rsidR="006E7FFC">
        <w:t xml:space="preserve"> слова «, </w:t>
      </w:r>
      <w:r w:rsidR="00952654">
        <w:t xml:space="preserve">и выпиской о получении заявления и пакета документов;» исключить.  </w:t>
      </w:r>
    </w:p>
    <w:p w:rsidR="002329AC" w:rsidRDefault="006F4D5B" w:rsidP="007D28C6">
      <w:pPr>
        <w:ind w:firstLine="709"/>
        <w:jc w:val="both"/>
        <w:rPr>
          <w:kern w:val="2"/>
          <w:szCs w:val="28"/>
        </w:rPr>
      </w:pPr>
      <w:r>
        <w:t xml:space="preserve">1.1.3.1.4.2. </w:t>
      </w:r>
      <w:r w:rsidR="003023D4">
        <w:t>В абзаце четвертом слова</w:t>
      </w:r>
      <w:r w:rsidR="002329AC">
        <w:t xml:space="preserve"> «</w:t>
      </w:r>
      <w:r w:rsidR="002329AC">
        <w:rPr>
          <w:szCs w:val="28"/>
        </w:rPr>
        <w:t xml:space="preserve">за делопроизводство» </w:t>
      </w:r>
      <w:r w:rsidR="003023D4">
        <w:rPr>
          <w:szCs w:val="28"/>
        </w:rPr>
        <w:t>заменить словами</w:t>
      </w:r>
      <w:r w:rsidR="002329AC">
        <w:rPr>
          <w:kern w:val="2"/>
          <w:szCs w:val="28"/>
        </w:rPr>
        <w:t xml:space="preserve"> «за предоставление муниципальной услуги». </w:t>
      </w:r>
    </w:p>
    <w:p w:rsidR="003023D4" w:rsidRPr="007D28C6" w:rsidRDefault="006F4D5B" w:rsidP="007D28C6">
      <w:pPr>
        <w:ind w:firstLine="709"/>
        <w:jc w:val="both"/>
      </w:pPr>
      <w:r w:rsidRPr="008C5168">
        <w:rPr>
          <w:kern w:val="2"/>
          <w:szCs w:val="28"/>
        </w:rPr>
        <w:t>1.1.</w:t>
      </w:r>
      <w:r>
        <w:rPr>
          <w:kern w:val="2"/>
          <w:szCs w:val="28"/>
        </w:rPr>
        <w:t>3</w:t>
      </w:r>
      <w:r w:rsidRPr="008C5168">
        <w:rPr>
          <w:kern w:val="2"/>
          <w:szCs w:val="28"/>
        </w:rPr>
        <w:t>.</w:t>
      </w:r>
      <w:r>
        <w:rPr>
          <w:kern w:val="2"/>
          <w:szCs w:val="28"/>
        </w:rPr>
        <w:t>2</w:t>
      </w:r>
      <w:r w:rsidR="00D65048">
        <w:rPr>
          <w:kern w:val="2"/>
          <w:szCs w:val="28"/>
        </w:rPr>
        <w:t xml:space="preserve">. </w:t>
      </w:r>
      <w:r>
        <w:rPr>
          <w:kern w:val="2"/>
          <w:szCs w:val="28"/>
        </w:rPr>
        <w:t>Подраздел</w:t>
      </w:r>
      <w:r w:rsidR="003023D4">
        <w:rPr>
          <w:kern w:val="2"/>
          <w:szCs w:val="28"/>
        </w:rPr>
        <w:t xml:space="preserve"> 3.3 признать утратившим силу. </w:t>
      </w:r>
    </w:p>
    <w:p w:rsidR="00865FF8" w:rsidRPr="00206B15" w:rsidRDefault="00D65048" w:rsidP="00CA030E">
      <w:pPr>
        <w:autoSpaceDE w:val="0"/>
        <w:autoSpaceDN w:val="0"/>
        <w:adjustRightInd w:val="0"/>
        <w:ind w:firstLine="709"/>
        <w:jc w:val="both"/>
      </w:pPr>
      <w:r>
        <w:t xml:space="preserve">2. </w:t>
      </w:r>
      <w:r w:rsidR="000C0FEB">
        <w:t>П</w:t>
      </w:r>
      <w:r w:rsidR="000C0FEB" w:rsidRPr="00206B15">
        <w:t>остановление вступает в силу со дня его официального опубликования в городской газете «Ростов официальный».</w:t>
      </w:r>
    </w:p>
    <w:p w:rsidR="000C0FEB" w:rsidRPr="00F75467" w:rsidRDefault="000C0FEB" w:rsidP="00F75467">
      <w:pPr>
        <w:ind w:firstLine="709"/>
        <w:jc w:val="both"/>
      </w:pPr>
      <w:r>
        <w:t>3</w:t>
      </w:r>
      <w:r w:rsidRPr="008D0F96">
        <w:t>.</w:t>
      </w:r>
      <w:r w:rsidR="00D65048">
        <w:t xml:space="preserve"> </w:t>
      </w:r>
      <w:r w:rsidR="00193B75" w:rsidRPr="008D0F96">
        <w:t xml:space="preserve">Контроль за выполнением постановления возложить </w:t>
      </w:r>
      <w:r w:rsidR="00193B75">
        <w:t>на заместителя главы Администрации города Ростова-на-Дону по жилищно-коммунальному хозяйству Кукина В.Е.</w:t>
      </w:r>
    </w:p>
    <w:p w:rsidR="005566B5" w:rsidRDefault="005566B5" w:rsidP="004B7DBB">
      <w:pPr>
        <w:tabs>
          <w:tab w:val="left" w:pos="7088"/>
        </w:tabs>
        <w:jc w:val="both"/>
        <w:rPr>
          <w:szCs w:val="28"/>
        </w:rPr>
      </w:pPr>
    </w:p>
    <w:p w:rsidR="00360D08" w:rsidRDefault="00360D08" w:rsidP="004B7DBB">
      <w:pPr>
        <w:tabs>
          <w:tab w:val="left" w:pos="7088"/>
        </w:tabs>
        <w:jc w:val="both"/>
        <w:rPr>
          <w:szCs w:val="28"/>
        </w:rPr>
      </w:pPr>
    </w:p>
    <w:p w:rsidR="00360D08" w:rsidRPr="004B7DBB" w:rsidRDefault="00360D08" w:rsidP="004B7DBB">
      <w:pPr>
        <w:tabs>
          <w:tab w:val="left" w:pos="7088"/>
        </w:tabs>
        <w:jc w:val="both"/>
        <w:rPr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520904" w:rsidRPr="00520904" w:rsidTr="009A648F">
        <w:tc>
          <w:tcPr>
            <w:tcW w:w="3756" w:type="dxa"/>
          </w:tcPr>
          <w:p w:rsidR="00520904" w:rsidRPr="00520904" w:rsidRDefault="00520904" w:rsidP="00520904">
            <w:pPr>
              <w:tabs>
                <w:tab w:val="left" w:pos="7088"/>
              </w:tabs>
            </w:pPr>
            <w:r w:rsidRPr="00520904">
              <w:t xml:space="preserve">Глава Администрации </w:t>
            </w:r>
          </w:p>
          <w:p w:rsidR="00520904" w:rsidRPr="00520904" w:rsidRDefault="00520904" w:rsidP="00520904">
            <w:pPr>
              <w:tabs>
                <w:tab w:val="left" w:pos="7088"/>
              </w:tabs>
            </w:pPr>
            <w:r w:rsidRPr="00520904">
              <w:t xml:space="preserve">города Ростова-на-Дону </w:t>
            </w:r>
          </w:p>
        </w:tc>
        <w:tc>
          <w:tcPr>
            <w:tcW w:w="3685" w:type="dxa"/>
          </w:tcPr>
          <w:p w:rsidR="00520904" w:rsidRPr="00520904" w:rsidRDefault="00520904" w:rsidP="00520904">
            <w:pPr>
              <w:tabs>
                <w:tab w:val="left" w:pos="7088"/>
              </w:tabs>
              <w:jc w:val="center"/>
            </w:pPr>
          </w:p>
        </w:tc>
        <w:tc>
          <w:tcPr>
            <w:tcW w:w="2268" w:type="dxa"/>
          </w:tcPr>
          <w:p w:rsidR="00520904" w:rsidRPr="00520904" w:rsidRDefault="00520904" w:rsidP="00520904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520904" w:rsidRPr="00520904" w:rsidRDefault="00520904" w:rsidP="00520904">
            <w:pPr>
              <w:keepNext/>
              <w:tabs>
                <w:tab w:val="left" w:pos="7088"/>
              </w:tabs>
              <w:outlineLvl w:val="0"/>
            </w:pPr>
            <w:r w:rsidRPr="00520904">
              <w:t xml:space="preserve"> А.В. Логвиненко</w:t>
            </w:r>
          </w:p>
        </w:tc>
      </w:tr>
    </w:tbl>
    <w:p w:rsidR="00360D08" w:rsidRDefault="00360D08" w:rsidP="004B7DBB">
      <w:pPr>
        <w:tabs>
          <w:tab w:val="left" w:pos="9781"/>
        </w:tabs>
        <w:rPr>
          <w:szCs w:val="28"/>
        </w:rPr>
      </w:pPr>
    </w:p>
    <w:p w:rsidR="00865FF8" w:rsidRDefault="00865FF8" w:rsidP="004B7DBB">
      <w:pPr>
        <w:tabs>
          <w:tab w:val="left" w:pos="9781"/>
        </w:tabs>
        <w:rPr>
          <w:szCs w:val="28"/>
        </w:rPr>
      </w:pPr>
    </w:p>
    <w:p w:rsidR="006D51AF" w:rsidRDefault="006D51AF" w:rsidP="004B7DBB">
      <w:pPr>
        <w:tabs>
          <w:tab w:val="left" w:pos="9781"/>
        </w:tabs>
        <w:rPr>
          <w:szCs w:val="28"/>
        </w:rPr>
      </w:pPr>
    </w:p>
    <w:p w:rsidR="006D51AF" w:rsidRDefault="006D51AF" w:rsidP="004B7DBB">
      <w:pPr>
        <w:tabs>
          <w:tab w:val="left" w:pos="9781"/>
        </w:tabs>
        <w:rPr>
          <w:szCs w:val="28"/>
        </w:rPr>
      </w:pPr>
    </w:p>
    <w:p w:rsidR="00CA030E" w:rsidRDefault="00CA030E" w:rsidP="004B7DBB">
      <w:pPr>
        <w:tabs>
          <w:tab w:val="left" w:pos="9781"/>
        </w:tabs>
        <w:rPr>
          <w:szCs w:val="28"/>
        </w:rPr>
      </w:pPr>
    </w:p>
    <w:p w:rsidR="00CA030E" w:rsidRDefault="00CA030E" w:rsidP="004B7DBB">
      <w:pPr>
        <w:tabs>
          <w:tab w:val="left" w:pos="9781"/>
        </w:tabs>
        <w:rPr>
          <w:szCs w:val="28"/>
        </w:rPr>
      </w:pPr>
    </w:p>
    <w:p w:rsidR="00CA030E" w:rsidRDefault="00CA030E" w:rsidP="004B7DBB">
      <w:pPr>
        <w:tabs>
          <w:tab w:val="left" w:pos="9781"/>
        </w:tabs>
        <w:rPr>
          <w:szCs w:val="28"/>
        </w:rPr>
      </w:pPr>
    </w:p>
    <w:p w:rsidR="00CA030E" w:rsidRDefault="00CA030E" w:rsidP="004B7DBB">
      <w:pPr>
        <w:tabs>
          <w:tab w:val="left" w:pos="9781"/>
        </w:tabs>
        <w:rPr>
          <w:szCs w:val="28"/>
        </w:rPr>
      </w:pPr>
    </w:p>
    <w:p w:rsidR="00CA030E" w:rsidRDefault="00CA030E" w:rsidP="004B7DBB">
      <w:pPr>
        <w:tabs>
          <w:tab w:val="left" w:pos="9781"/>
        </w:tabs>
        <w:rPr>
          <w:szCs w:val="28"/>
        </w:rPr>
      </w:pPr>
    </w:p>
    <w:p w:rsidR="00CA030E" w:rsidRDefault="00CA030E" w:rsidP="004B7DBB">
      <w:pPr>
        <w:tabs>
          <w:tab w:val="left" w:pos="9781"/>
        </w:tabs>
        <w:rPr>
          <w:szCs w:val="28"/>
        </w:rPr>
      </w:pPr>
    </w:p>
    <w:p w:rsidR="00916EB9" w:rsidRDefault="00916EB9" w:rsidP="004B7DBB">
      <w:pPr>
        <w:tabs>
          <w:tab w:val="left" w:pos="9781"/>
        </w:tabs>
        <w:rPr>
          <w:szCs w:val="28"/>
        </w:rPr>
      </w:pPr>
    </w:p>
    <w:p w:rsidR="00916EB9" w:rsidRDefault="00916EB9" w:rsidP="004B7DBB">
      <w:pPr>
        <w:tabs>
          <w:tab w:val="left" w:pos="9781"/>
        </w:tabs>
        <w:rPr>
          <w:szCs w:val="28"/>
        </w:rPr>
      </w:pPr>
    </w:p>
    <w:p w:rsidR="00916EB9" w:rsidRDefault="00916EB9" w:rsidP="004B7DBB">
      <w:pPr>
        <w:tabs>
          <w:tab w:val="left" w:pos="9781"/>
        </w:tabs>
        <w:rPr>
          <w:szCs w:val="28"/>
        </w:rPr>
      </w:pPr>
    </w:p>
    <w:p w:rsidR="00916EB9" w:rsidRDefault="00916EB9" w:rsidP="004B7DBB">
      <w:pPr>
        <w:tabs>
          <w:tab w:val="left" w:pos="9781"/>
        </w:tabs>
        <w:rPr>
          <w:szCs w:val="28"/>
        </w:rPr>
      </w:pPr>
    </w:p>
    <w:p w:rsidR="0031780A" w:rsidRDefault="0031780A" w:rsidP="004B7DBB">
      <w:pPr>
        <w:tabs>
          <w:tab w:val="left" w:pos="9781"/>
        </w:tabs>
        <w:rPr>
          <w:szCs w:val="28"/>
        </w:rPr>
      </w:pPr>
    </w:p>
    <w:p w:rsidR="002672C9" w:rsidRDefault="002672C9" w:rsidP="004B7DBB">
      <w:pPr>
        <w:tabs>
          <w:tab w:val="left" w:pos="9781"/>
        </w:tabs>
        <w:rPr>
          <w:szCs w:val="28"/>
        </w:rPr>
      </w:pPr>
    </w:p>
    <w:p w:rsidR="002672C9" w:rsidRDefault="002672C9" w:rsidP="004B7DBB">
      <w:pPr>
        <w:tabs>
          <w:tab w:val="left" w:pos="9781"/>
        </w:tabs>
        <w:rPr>
          <w:szCs w:val="28"/>
        </w:rPr>
      </w:pPr>
    </w:p>
    <w:p w:rsidR="002672C9" w:rsidRDefault="002672C9" w:rsidP="004B7DBB">
      <w:pPr>
        <w:tabs>
          <w:tab w:val="left" w:pos="9781"/>
        </w:tabs>
        <w:rPr>
          <w:szCs w:val="28"/>
        </w:rPr>
      </w:pPr>
    </w:p>
    <w:p w:rsidR="002672C9" w:rsidRDefault="002672C9" w:rsidP="004B7DBB">
      <w:pPr>
        <w:tabs>
          <w:tab w:val="left" w:pos="9781"/>
        </w:tabs>
        <w:rPr>
          <w:szCs w:val="28"/>
        </w:rPr>
      </w:pPr>
    </w:p>
    <w:p w:rsidR="002672C9" w:rsidRDefault="002672C9" w:rsidP="004B7DBB">
      <w:pPr>
        <w:tabs>
          <w:tab w:val="left" w:pos="9781"/>
        </w:tabs>
        <w:rPr>
          <w:szCs w:val="28"/>
        </w:rPr>
      </w:pPr>
    </w:p>
    <w:p w:rsidR="002672C9" w:rsidRDefault="002672C9" w:rsidP="004B7DBB">
      <w:pPr>
        <w:tabs>
          <w:tab w:val="left" w:pos="9781"/>
        </w:tabs>
        <w:rPr>
          <w:szCs w:val="28"/>
        </w:rPr>
      </w:pPr>
    </w:p>
    <w:p w:rsidR="002672C9" w:rsidRDefault="002672C9" w:rsidP="004B7DBB">
      <w:pPr>
        <w:tabs>
          <w:tab w:val="left" w:pos="9781"/>
        </w:tabs>
        <w:rPr>
          <w:szCs w:val="28"/>
        </w:rPr>
      </w:pPr>
    </w:p>
    <w:p w:rsidR="0031780A" w:rsidRDefault="0031780A" w:rsidP="004B7DBB">
      <w:pPr>
        <w:tabs>
          <w:tab w:val="left" w:pos="9781"/>
        </w:tabs>
        <w:rPr>
          <w:szCs w:val="28"/>
        </w:rPr>
      </w:pPr>
    </w:p>
    <w:p w:rsidR="006D51AF" w:rsidRDefault="006D51AF" w:rsidP="004B7DBB">
      <w:pPr>
        <w:tabs>
          <w:tab w:val="left" w:pos="9781"/>
        </w:tabs>
        <w:rPr>
          <w:szCs w:val="28"/>
        </w:rPr>
      </w:pPr>
    </w:p>
    <w:p w:rsidR="00E018CA" w:rsidRDefault="00B83A63" w:rsidP="00E018CA">
      <w:pPr>
        <w:tabs>
          <w:tab w:val="left" w:pos="709"/>
          <w:tab w:val="left" w:pos="7088"/>
        </w:tabs>
        <w:jc w:val="both"/>
        <w:rPr>
          <w:sz w:val="20"/>
        </w:rPr>
      </w:pPr>
      <w:r w:rsidRPr="004B7DBB">
        <w:rPr>
          <w:sz w:val="20"/>
        </w:rPr>
        <w:t>Постановление вносит</w:t>
      </w:r>
      <w:r w:rsidR="00E018CA">
        <w:rPr>
          <w:sz w:val="20"/>
        </w:rPr>
        <w:t xml:space="preserve"> </w:t>
      </w:r>
      <w:r w:rsidRPr="004B7DBB">
        <w:rPr>
          <w:sz w:val="20"/>
        </w:rPr>
        <w:t>Департамент</w:t>
      </w:r>
    </w:p>
    <w:p w:rsidR="00E018CA" w:rsidRDefault="00B83A63" w:rsidP="00E018CA">
      <w:pPr>
        <w:tabs>
          <w:tab w:val="left" w:pos="709"/>
          <w:tab w:val="left" w:pos="7088"/>
        </w:tabs>
        <w:jc w:val="both"/>
        <w:rPr>
          <w:sz w:val="20"/>
        </w:rPr>
      </w:pPr>
      <w:r w:rsidRPr="004B7DBB">
        <w:rPr>
          <w:sz w:val="20"/>
        </w:rPr>
        <w:t>жилищно-</w:t>
      </w:r>
      <w:r>
        <w:rPr>
          <w:sz w:val="20"/>
        </w:rPr>
        <w:t>к</w:t>
      </w:r>
      <w:r w:rsidRPr="004B7DBB">
        <w:rPr>
          <w:sz w:val="20"/>
        </w:rPr>
        <w:t>оммунального</w:t>
      </w:r>
      <w:r>
        <w:rPr>
          <w:sz w:val="20"/>
        </w:rPr>
        <w:t xml:space="preserve"> </w:t>
      </w:r>
      <w:r w:rsidRPr="004B7DBB">
        <w:rPr>
          <w:sz w:val="20"/>
        </w:rPr>
        <w:t>хозяйства и энергетики</w:t>
      </w:r>
      <w:r>
        <w:rPr>
          <w:sz w:val="20"/>
        </w:rPr>
        <w:t xml:space="preserve"> </w:t>
      </w:r>
    </w:p>
    <w:p w:rsidR="00F65F13" w:rsidRPr="00CA030E" w:rsidRDefault="00CA030E" w:rsidP="00CA030E">
      <w:pPr>
        <w:tabs>
          <w:tab w:val="left" w:pos="709"/>
          <w:tab w:val="left" w:pos="7088"/>
        </w:tabs>
        <w:jc w:val="both"/>
        <w:rPr>
          <w:sz w:val="20"/>
        </w:rPr>
      </w:pPr>
      <w:r>
        <w:rPr>
          <w:sz w:val="20"/>
        </w:rPr>
        <w:t>города Ростова-на-Дону</w:t>
      </w:r>
    </w:p>
    <w:p w:rsidR="0031780A" w:rsidRDefault="0031780A" w:rsidP="00527E4D">
      <w:bookmarkStart w:id="0" w:name="_GoBack"/>
      <w:bookmarkEnd w:id="0"/>
    </w:p>
    <w:sectPr w:rsidR="0031780A" w:rsidSect="00250DDD">
      <w:footerReference w:type="default" r:id="rId8"/>
      <w:pgSz w:w="11906" w:h="16838"/>
      <w:pgMar w:top="1134" w:right="567" w:bottom="1134" w:left="1701" w:header="709" w:footer="78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1D0" w:rsidRDefault="00C251D0" w:rsidP="004F4865">
      <w:r>
        <w:separator/>
      </w:r>
    </w:p>
  </w:endnote>
  <w:endnote w:type="continuationSeparator" w:id="0">
    <w:p w:rsidR="00C251D0" w:rsidRDefault="00C251D0" w:rsidP="004F4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A2E" w:rsidRDefault="002C4A2E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8E2C6C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1D0" w:rsidRDefault="00C251D0" w:rsidP="004F4865">
      <w:r>
        <w:separator/>
      </w:r>
    </w:p>
  </w:footnote>
  <w:footnote w:type="continuationSeparator" w:id="0">
    <w:p w:rsidR="00C251D0" w:rsidRDefault="00C251D0" w:rsidP="004F4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12B41"/>
    <w:multiLevelType w:val="hybridMultilevel"/>
    <w:tmpl w:val="4EF46B62"/>
    <w:lvl w:ilvl="0" w:tplc="6C0C9D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310F3B13"/>
    <w:multiLevelType w:val="hybridMultilevel"/>
    <w:tmpl w:val="0D4A15F8"/>
    <w:lvl w:ilvl="0" w:tplc="87C27EB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175241E"/>
    <w:multiLevelType w:val="hybridMultilevel"/>
    <w:tmpl w:val="857AFCD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43AB8"/>
    <w:multiLevelType w:val="hybridMultilevel"/>
    <w:tmpl w:val="45040D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3403D"/>
    <w:multiLevelType w:val="hybridMultilevel"/>
    <w:tmpl w:val="2FA8D1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F021DE"/>
    <w:multiLevelType w:val="hybridMultilevel"/>
    <w:tmpl w:val="54D261B6"/>
    <w:lvl w:ilvl="0" w:tplc="61E4E0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A25"/>
    <w:rsid w:val="000130B7"/>
    <w:rsid w:val="00013882"/>
    <w:rsid w:val="000200A6"/>
    <w:rsid w:val="00030B7A"/>
    <w:rsid w:val="00030D8E"/>
    <w:rsid w:val="000340DB"/>
    <w:rsid w:val="0003525D"/>
    <w:rsid w:val="00040C72"/>
    <w:rsid w:val="00046369"/>
    <w:rsid w:val="000574BE"/>
    <w:rsid w:val="00064A73"/>
    <w:rsid w:val="00067F6C"/>
    <w:rsid w:val="00070641"/>
    <w:rsid w:val="00081807"/>
    <w:rsid w:val="00096AD1"/>
    <w:rsid w:val="000A30C8"/>
    <w:rsid w:val="000A4E99"/>
    <w:rsid w:val="000B0184"/>
    <w:rsid w:val="000B1715"/>
    <w:rsid w:val="000B4ED8"/>
    <w:rsid w:val="000B6C22"/>
    <w:rsid w:val="000B6F71"/>
    <w:rsid w:val="000C0FEB"/>
    <w:rsid w:val="000C1CF9"/>
    <w:rsid w:val="000D5518"/>
    <w:rsid w:val="000D626D"/>
    <w:rsid w:val="000E3543"/>
    <w:rsid w:val="000E3DDC"/>
    <w:rsid w:val="000F1789"/>
    <w:rsid w:val="001003CB"/>
    <w:rsid w:val="00101392"/>
    <w:rsid w:val="00102BE9"/>
    <w:rsid w:val="00107A0C"/>
    <w:rsid w:val="00112B71"/>
    <w:rsid w:val="00122091"/>
    <w:rsid w:val="00125A2B"/>
    <w:rsid w:val="00140573"/>
    <w:rsid w:val="001444A7"/>
    <w:rsid w:val="0014575C"/>
    <w:rsid w:val="00147ED8"/>
    <w:rsid w:val="00152F59"/>
    <w:rsid w:val="00153A2A"/>
    <w:rsid w:val="0016270D"/>
    <w:rsid w:val="00163EFD"/>
    <w:rsid w:val="001669AA"/>
    <w:rsid w:val="001674FA"/>
    <w:rsid w:val="00177F20"/>
    <w:rsid w:val="001841C8"/>
    <w:rsid w:val="001925C4"/>
    <w:rsid w:val="00193ADD"/>
    <w:rsid w:val="00193B75"/>
    <w:rsid w:val="001A40F5"/>
    <w:rsid w:val="001A51DD"/>
    <w:rsid w:val="001A7B9A"/>
    <w:rsid w:val="001B0B17"/>
    <w:rsid w:val="001B7447"/>
    <w:rsid w:val="001C64D5"/>
    <w:rsid w:val="001C6A5B"/>
    <w:rsid w:val="001D2237"/>
    <w:rsid w:val="001D43A3"/>
    <w:rsid w:val="001E3685"/>
    <w:rsid w:val="001E6A0F"/>
    <w:rsid w:val="001E77D9"/>
    <w:rsid w:val="001F0D21"/>
    <w:rsid w:val="001F3E52"/>
    <w:rsid w:val="001F4340"/>
    <w:rsid w:val="001F4912"/>
    <w:rsid w:val="001F544D"/>
    <w:rsid w:val="0020131E"/>
    <w:rsid w:val="0020349F"/>
    <w:rsid w:val="002126D4"/>
    <w:rsid w:val="00214C03"/>
    <w:rsid w:val="0023291C"/>
    <w:rsid w:val="002329AC"/>
    <w:rsid w:val="00236414"/>
    <w:rsid w:val="002458C9"/>
    <w:rsid w:val="00250DDD"/>
    <w:rsid w:val="00263B51"/>
    <w:rsid w:val="002672C9"/>
    <w:rsid w:val="002709BE"/>
    <w:rsid w:val="00270EDA"/>
    <w:rsid w:val="00272CDE"/>
    <w:rsid w:val="0027494D"/>
    <w:rsid w:val="00276557"/>
    <w:rsid w:val="00277481"/>
    <w:rsid w:val="002824E0"/>
    <w:rsid w:val="00283EC1"/>
    <w:rsid w:val="00285C9A"/>
    <w:rsid w:val="002A39B6"/>
    <w:rsid w:val="002C4A2E"/>
    <w:rsid w:val="002D5BB5"/>
    <w:rsid w:val="002D5C5E"/>
    <w:rsid w:val="002D6298"/>
    <w:rsid w:val="002E0032"/>
    <w:rsid w:val="002E16B2"/>
    <w:rsid w:val="002E2313"/>
    <w:rsid w:val="002E5BA7"/>
    <w:rsid w:val="002F1C71"/>
    <w:rsid w:val="002F432B"/>
    <w:rsid w:val="003023D4"/>
    <w:rsid w:val="0030607E"/>
    <w:rsid w:val="00310D17"/>
    <w:rsid w:val="0031581B"/>
    <w:rsid w:val="0031780A"/>
    <w:rsid w:val="00317BD0"/>
    <w:rsid w:val="003203C2"/>
    <w:rsid w:val="00352200"/>
    <w:rsid w:val="00352EEB"/>
    <w:rsid w:val="0035511F"/>
    <w:rsid w:val="003564CD"/>
    <w:rsid w:val="00357DEC"/>
    <w:rsid w:val="00360D08"/>
    <w:rsid w:val="00364F01"/>
    <w:rsid w:val="00366187"/>
    <w:rsid w:val="003662A8"/>
    <w:rsid w:val="00372C3D"/>
    <w:rsid w:val="0038532F"/>
    <w:rsid w:val="003855AE"/>
    <w:rsid w:val="00385E42"/>
    <w:rsid w:val="003A72FC"/>
    <w:rsid w:val="003B58AD"/>
    <w:rsid w:val="003C102A"/>
    <w:rsid w:val="003C50D8"/>
    <w:rsid w:val="003C63E5"/>
    <w:rsid w:val="003C7EAC"/>
    <w:rsid w:val="003D1D9F"/>
    <w:rsid w:val="003D2B7B"/>
    <w:rsid w:val="003D2E2D"/>
    <w:rsid w:val="003D73D3"/>
    <w:rsid w:val="003E052D"/>
    <w:rsid w:val="003E1AFC"/>
    <w:rsid w:val="003F08EF"/>
    <w:rsid w:val="0040050E"/>
    <w:rsid w:val="00400A9F"/>
    <w:rsid w:val="00413735"/>
    <w:rsid w:val="0041481F"/>
    <w:rsid w:val="00414DFC"/>
    <w:rsid w:val="00424B69"/>
    <w:rsid w:val="00430B40"/>
    <w:rsid w:val="00432059"/>
    <w:rsid w:val="00433692"/>
    <w:rsid w:val="0044172C"/>
    <w:rsid w:val="00442D6B"/>
    <w:rsid w:val="00444E10"/>
    <w:rsid w:val="0045215B"/>
    <w:rsid w:val="004606E0"/>
    <w:rsid w:val="00460BB4"/>
    <w:rsid w:val="00470B32"/>
    <w:rsid w:val="00475DB7"/>
    <w:rsid w:val="004924E4"/>
    <w:rsid w:val="00492AC1"/>
    <w:rsid w:val="00495FF1"/>
    <w:rsid w:val="004B1822"/>
    <w:rsid w:val="004B7DBB"/>
    <w:rsid w:val="004C2AC2"/>
    <w:rsid w:val="004C7FCD"/>
    <w:rsid w:val="004D5E24"/>
    <w:rsid w:val="004D6A2D"/>
    <w:rsid w:val="004D7A92"/>
    <w:rsid w:val="004E098E"/>
    <w:rsid w:val="004E3072"/>
    <w:rsid w:val="004E504D"/>
    <w:rsid w:val="004E7905"/>
    <w:rsid w:val="004F3462"/>
    <w:rsid w:val="004F4865"/>
    <w:rsid w:val="004F543D"/>
    <w:rsid w:val="004F5870"/>
    <w:rsid w:val="005034C2"/>
    <w:rsid w:val="0050358E"/>
    <w:rsid w:val="0051393C"/>
    <w:rsid w:val="0051474A"/>
    <w:rsid w:val="00516A15"/>
    <w:rsid w:val="00520904"/>
    <w:rsid w:val="00520C92"/>
    <w:rsid w:val="00520EAC"/>
    <w:rsid w:val="00523E15"/>
    <w:rsid w:val="00527E4D"/>
    <w:rsid w:val="00530E7A"/>
    <w:rsid w:val="00553CA2"/>
    <w:rsid w:val="005543EB"/>
    <w:rsid w:val="005566B5"/>
    <w:rsid w:val="00566D94"/>
    <w:rsid w:val="00570671"/>
    <w:rsid w:val="005716B8"/>
    <w:rsid w:val="00572F36"/>
    <w:rsid w:val="00575613"/>
    <w:rsid w:val="0057574F"/>
    <w:rsid w:val="00576358"/>
    <w:rsid w:val="005763AB"/>
    <w:rsid w:val="00576FE1"/>
    <w:rsid w:val="00580F19"/>
    <w:rsid w:val="00584EC5"/>
    <w:rsid w:val="0059697F"/>
    <w:rsid w:val="005A2849"/>
    <w:rsid w:val="005A562B"/>
    <w:rsid w:val="005C113D"/>
    <w:rsid w:val="005C7783"/>
    <w:rsid w:val="005C7A53"/>
    <w:rsid w:val="005D2888"/>
    <w:rsid w:val="005D37EB"/>
    <w:rsid w:val="005E5E24"/>
    <w:rsid w:val="005F4FB7"/>
    <w:rsid w:val="006002CE"/>
    <w:rsid w:val="00601115"/>
    <w:rsid w:val="0061013E"/>
    <w:rsid w:val="00610882"/>
    <w:rsid w:val="00611910"/>
    <w:rsid w:val="00613BDD"/>
    <w:rsid w:val="00617ADC"/>
    <w:rsid w:val="0063615D"/>
    <w:rsid w:val="00642390"/>
    <w:rsid w:val="00643A71"/>
    <w:rsid w:val="00645E0E"/>
    <w:rsid w:val="006561C4"/>
    <w:rsid w:val="00663AA0"/>
    <w:rsid w:val="00664068"/>
    <w:rsid w:val="00665263"/>
    <w:rsid w:val="00674E3D"/>
    <w:rsid w:val="00676C6E"/>
    <w:rsid w:val="00695042"/>
    <w:rsid w:val="0069793C"/>
    <w:rsid w:val="006A226E"/>
    <w:rsid w:val="006A2AB7"/>
    <w:rsid w:val="006B3378"/>
    <w:rsid w:val="006B5835"/>
    <w:rsid w:val="006D1653"/>
    <w:rsid w:val="006D32E7"/>
    <w:rsid w:val="006D51AF"/>
    <w:rsid w:val="006E780C"/>
    <w:rsid w:val="006E7FFC"/>
    <w:rsid w:val="006F0E08"/>
    <w:rsid w:val="006F30FC"/>
    <w:rsid w:val="006F4D5B"/>
    <w:rsid w:val="006F5243"/>
    <w:rsid w:val="006F5CA2"/>
    <w:rsid w:val="0070358B"/>
    <w:rsid w:val="00706116"/>
    <w:rsid w:val="00714EE1"/>
    <w:rsid w:val="00725E25"/>
    <w:rsid w:val="00727CF8"/>
    <w:rsid w:val="00762032"/>
    <w:rsid w:val="00781E34"/>
    <w:rsid w:val="00782F2C"/>
    <w:rsid w:val="00785A65"/>
    <w:rsid w:val="00786B88"/>
    <w:rsid w:val="007A7722"/>
    <w:rsid w:val="007C1CFE"/>
    <w:rsid w:val="007D28C6"/>
    <w:rsid w:val="007D64D5"/>
    <w:rsid w:val="007D7C84"/>
    <w:rsid w:val="007E409E"/>
    <w:rsid w:val="007F32FD"/>
    <w:rsid w:val="007F4CC8"/>
    <w:rsid w:val="00805A71"/>
    <w:rsid w:val="0082455B"/>
    <w:rsid w:val="00834237"/>
    <w:rsid w:val="008375D0"/>
    <w:rsid w:val="00841B37"/>
    <w:rsid w:val="008423B8"/>
    <w:rsid w:val="00852F45"/>
    <w:rsid w:val="00855B02"/>
    <w:rsid w:val="008568AD"/>
    <w:rsid w:val="00856BA5"/>
    <w:rsid w:val="00860896"/>
    <w:rsid w:val="008623B8"/>
    <w:rsid w:val="0086552D"/>
    <w:rsid w:val="00865FF8"/>
    <w:rsid w:val="00873676"/>
    <w:rsid w:val="00887942"/>
    <w:rsid w:val="008A5A19"/>
    <w:rsid w:val="008B03FE"/>
    <w:rsid w:val="008C3900"/>
    <w:rsid w:val="008C5168"/>
    <w:rsid w:val="008C7D9F"/>
    <w:rsid w:val="008D5809"/>
    <w:rsid w:val="008E2C6C"/>
    <w:rsid w:val="008F4CCF"/>
    <w:rsid w:val="00900681"/>
    <w:rsid w:val="00916EB9"/>
    <w:rsid w:val="00917252"/>
    <w:rsid w:val="009179C2"/>
    <w:rsid w:val="00917FCA"/>
    <w:rsid w:val="0092515B"/>
    <w:rsid w:val="00935B68"/>
    <w:rsid w:val="009361D3"/>
    <w:rsid w:val="00952654"/>
    <w:rsid w:val="009561F9"/>
    <w:rsid w:val="00961C4A"/>
    <w:rsid w:val="00965953"/>
    <w:rsid w:val="00970511"/>
    <w:rsid w:val="00972115"/>
    <w:rsid w:val="00972B15"/>
    <w:rsid w:val="00972EF6"/>
    <w:rsid w:val="00977CF5"/>
    <w:rsid w:val="009821A5"/>
    <w:rsid w:val="0099397A"/>
    <w:rsid w:val="009A57B5"/>
    <w:rsid w:val="009A6289"/>
    <w:rsid w:val="009A648F"/>
    <w:rsid w:val="009B1B13"/>
    <w:rsid w:val="009B657C"/>
    <w:rsid w:val="009C0279"/>
    <w:rsid w:val="009C1FD2"/>
    <w:rsid w:val="009D3506"/>
    <w:rsid w:val="009D6977"/>
    <w:rsid w:val="009E052A"/>
    <w:rsid w:val="009F7A14"/>
    <w:rsid w:val="00A00F5C"/>
    <w:rsid w:val="00A02BEE"/>
    <w:rsid w:val="00A04565"/>
    <w:rsid w:val="00A0626B"/>
    <w:rsid w:val="00A104B2"/>
    <w:rsid w:val="00A12BFE"/>
    <w:rsid w:val="00A1330B"/>
    <w:rsid w:val="00A1334A"/>
    <w:rsid w:val="00A13412"/>
    <w:rsid w:val="00A14E04"/>
    <w:rsid w:val="00A17FC4"/>
    <w:rsid w:val="00A30E0F"/>
    <w:rsid w:val="00A311CF"/>
    <w:rsid w:val="00A31858"/>
    <w:rsid w:val="00A373B6"/>
    <w:rsid w:val="00A41A96"/>
    <w:rsid w:val="00A45E05"/>
    <w:rsid w:val="00A464E9"/>
    <w:rsid w:val="00A53308"/>
    <w:rsid w:val="00A55EC5"/>
    <w:rsid w:val="00A5684B"/>
    <w:rsid w:val="00A569AD"/>
    <w:rsid w:val="00A5761A"/>
    <w:rsid w:val="00A61646"/>
    <w:rsid w:val="00A61DDC"/>
    <w:rsid w:val="00A677D0"/>
    <w:rsid w:val="00A775F3"/>
    <w:rsid w:val="00A84972"/>
    <w:rsid w:val="00A91FCF"/>
    <w:rsid w:val="00A9535F"/>
    <w:rsid w:val="00A96758"/>
    <w:rsid w:val="00AA0958"/>
    <w:rsid w:val="00AA2148"/>
    <w:rsid w:val="00AA31D2"/>
    <w:rsid w:val="00AA3E30"/>
    <w:rsid w:val="00AB1825"/>
    <w:rsid w:val="00AB4EA7"/>
    <w:rsid w:val="00AB577C"/>
    <w:rsid w:val="00AC0FFB"/>
    <w:rsid w:val="00AC2CE3"/>
    <w:rsid w:val="00AC5309"/>
    <w:rsid w:val="00AC77B8"/>
    <w:rsid w:val="00AE2AC9"/>
    <w:rsid w:val="00AE70F4"/>
    <w:rsid w:val="00B073D7"/>
    <w:rsid w:val="00B101F9"/>
    <w:rsid w:val="00B14F2B"/>
    <w:rsid w:val="00B16CF7"/>
    <w:rsid w:val="00B33783"/>
    <w:rsid w:val="00B35634"/>
    <w:rsid w:val="00B43C94"/>
    <w:rsid w:val="00B46F31"/>
    <w:rsid w:val="00B5193E"/>
    <w:rsid w:val="00B51EE4"/>
    <w:rsid w:val="00B53045"/>
    <w:rsid w:val="00B65531"/>
    <w:rsid w:val="00B65CC6"/>
    <w:rsid w:val="00B71C3E"/>
    <w:rsid w:val="00B83A63"/>
    <w:rsid w:val="00B91D9E"/>
    <w:rsid w:val="00B95047"/>
    <w:rsid w:val="00B9569C"/>
    <w:rsid w:val="00BA0055"/>
    <w:rsid w:val="00BA1583"/>
    <w:rsid w:val="00BB23F4"/>
    <w:rsid w:val="00BC304B"/>
    <w:rsid w:val="00BC36C0"/>
    <w:rsid w:val="00BC3700"/>
    <w:rsid w:val="00BD67A3"/>
    <w:rsid w:val="00BE07D6"/>
    <w:rsid w:val="00BE19D7"/>
    <w:rsid w:val="00BF1075"/>
    <w:rsid w:val="00C012E4"/>
    <w:rsid w:val="00C07A7E"/>
    <w:rsid w:val="00C07F53"/>
    <w:rsid w:val="00C13084"/>
    <w:rsid w:val="00C205BB"/>
    <w:rsid w:val="00C23883"/>
    <w:rsid w:val="00C251D0"/>
    <w:rsid w:val="00C4686C"/>
    <w:rsid w:val="00C54118"/>
    <w:rsid w:val="00C63F13"/>
    <w:rsid w:val="00C65E95"/>
    <w:rsid w:val="00C701A3"/>
    <w:rsid w:val="00C721B1"/>
    <w:rsid w:val="00C73098"/>
    <w:rsid w:val="00C738AA"/>
    <w:rsid w:val="00C754AB"/>
    <w:rsid w:val="00C85553"/>
    <w:rsid w:val="00C95B77"/>
    <w:rsid w:val="00CA030E"/>
    <w:rsid w:val="00CA13BF"/>
    <w:rsid w:val="00CA39E7"/>
    <w:rsid w:val="00CA52F5"/>
    <w:rsid w:val="00CC705B"/>
    <w:rsid w:val="00CD0092"/>
    <w:rsid w:val="00CE3B5F"/>
    <w:rsid w:val="00CE6FFD"/>
    <w:rsid w:val="00CF1755"/>
    <w:rsid w:val="00CF44BE"/>
    <w:rsid w:val="00CF4DBF"/>
    <w:rsid w:val="00D02A25"/>
    <w:rsid w:val="00D140E7"/>
    <w:rsid w:val="00D16F4B"/>
    <w:rsid w:val="00D20016"/>
    <w:rsid w:val="00D23EBF"/>
    <w:rsid w:val="00D24251"/>
    <w:rsid w:val="00D24F66"/>
    <w:rsid w:val="00D50CF3"/>
    <w:rsid w:val="00D53E1B"/>
    <w:rsid w:val="00D6105F"/>
    <w:rsid w:val="00D65048"/>
    <w:rsid w:val="00D652E7"/>
    <w:rsid w:val="00D77B88"/>
    <w:rsid w:val="00D94F2D"/>
    <w:rsid w:val="00D97290"/>
    <w:rsid w:val="00DA4839"/>
    <w:rsid w:val="00DB0664"/>
    <w:rsid w:val="00DB2B3B"/>
    <w:rsid w:val="00DC0462"/>
    <w:rsid w:val="00DD49E6"/>
    <w:rsid w:val="00DE03E1"/>
    <w:rsid w:val="00DE06EC"/>
    <w:rsid w:val="00DE227D"/>
    <w:rsid w:val="00DE3A14"/>
    <w:rsid w:val="00DE5348"/>
    <w:rsid w:val="00DF4874"/>
    <w:rsid w:val="00E018CA"/>
    <w:rsid w:val="00E06C09"/>
    <w:rsid w:val="00E11E9A"/>
    <w:rsid w:val="00E161A9"/>
    <w:rsid w:val="00E23E79"/>
    <w:rsid w:val="00E3259D"/>
    <w:rsid w:val="00E341A2"/>
    <w:rsid w:val="00E35E2B"/>
    <w:rsid w:val="00E4014D"/>
    <w:rsid w:val="00E52D80"/>
    <w:rsid w:val="00E53586"/>
    <w:rsid w:val="00E573FD"/>
    <w:rsid w:val="00E6163C"/>
    <w:rsid w:val="00E65C93"/>
    <w:rsid w:val="00E67737"/>
    <w:rsid w:val="00E80097"/>
    <w:rsid w:val="00E864B9"/>
    <w:rsid w:val="00E9225B"/>
    <w:rsid w:val="00E97E8B"/>
    <w:rsid w:val="00EA1750"/>
    <w:rsid w:val="00EB4727"/>
    <w:rsid w:val="00EC4C50"/>
    <w:rsid w:val="00EC581F"/>
    <w:rsid w:val="00ED6378"/>
    <w:rsid w:val="00EE08E3"/>
    <w:rsid w:val="00EE322F"/>
    <w:rsid w:val="00EE5D8F"/>
    <w:rsid w:val="00EE7E3A"/>
    <w:rsid w:val="00EF2A70"/>
    <w:rsid w:val="00EF445A"/>
    <w:rsid w:val="00EF61C9"/>
    <w:rsid w:val="00EF6FF5"/>
    <w:rsid w:val="00F02C27"/>
    <w:rsid w:val="00F03888"/>
    <w:rsid w:val="00F05542"/>
    <w:rsid w:val="00F07793"/>
    <w:rsid w:val="00F14043"/>
    <w:rsid w:val="00F24CDD"/>
    <w:rsid w:val="00F35BC1"/>
    <w:rsid w:val="00F37183"/>
    <w:rsid w:val="00F402D1"/>
    <w:rsid w:val="00F479E4"/>
    <w:rsid w:val="00F501BA"/>
    <w:rsid w:val="00F509A7"/>
    <w:rsid w:val="00F60F32"/>
    <w:rsid w:val="00F65F13"/>
    <w:rsid w:val="00F75467"/>
    <w:rsid w:val="00F96F6D"/>
    <w:rsid w:val="00FA2C5C"/>
    <w:rsid w:val="00FA4246"/>
    <w:rsid w:val="00FA4E0C"/>
    <w:rsid w:val="00FC134D"/>
    <w:rsid w:val="00FE7BB6"/>
    <w:rsid w:val="00FF4BF9"/>
    <w:rsid w:val="00FF5F4D"/>
    <w:rsid w:val="00FF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B2A671B-AC6A-43C5-B7FC-BABBB1FB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3A3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AE2AC9"/>
    <w:pPr>
      <w:keepNext/>
      <w:spacing w:before="240" w:after="60"/>
      <w:outlineLvl w:val="0"/>
    </w:pPr>
    <w:rPr>
      <w:rFonts w:ascii="Cambria" w:eastAsia="Calibri" w:hAnsi="Cambria" w:cs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74F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637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34"/>
    <w:qFormat/>
    <w:rsid w:val="00CC705B"/>
    <w:pPr>
      <w:ind w:left="720"/>
      <w:contextualSpacing/>
    </w:pPr>
  </w:style>
  <w:style w:type="paragraph" w:customStyle="1" w:styleId="ConsPlusNonformat">
    <w:name w:val="ConsPlusNonformat"/>
    <w:rsid w:val="00CC705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header"/>
    <w:basedOn w:val="a"/>
    <w:link w:val="a5"/>
    <w:rsid w:val="00CC705B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rsid w:val="00CC705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uiPriority w:val="59"/>
    <w:rsid w:val="009251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Знак3 Знак Знак Знак"/>
    <w:basedOn w:val="a"/>
    <w:autoRedefine/>
    <w:rsid w:val="00645E0E"/>
    <w:pPr>
      <w:spacing w:before="100" w:beforeAutospacing="1" w:after="100" w:afterAutospacing="1"/>
    </w:pPr>
    <w:rPr>
      <w:szCs w:val="28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A02BE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02BE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Основной текст_"/>
    <w:link w:val="11"/>
    <w:rsid w:val="00516A1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a">
    <w:name w:val="Основной текст + Полужирный"/>
    <w:rsid w:val="00516A1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9"/>
    <w:rsid w:val="00516A15"/>
    <w:pPr>
      <w:widowControl w:val="0"/>
      <w:shd w:val="clear" w:color="auto" w:fill="FFFFFF"/>
      <w:spacing w:line="0" w:lineRule="atLeast"/>
    </w:pPr>
    <w:rPr>
      <w:sz w:val="26"/>
      <w:szCs w:val="26"/>
      <w:lang w:eastAsia="en-US"/>
    </w:rPr>
  </w:style>
  <w:style w:type="paragraph" w:styleId="ab">
    <w:name w:val="No Spacing"/>
    <w:uiPriority w:val="1"/>
    <w:qFormat/>
    <w:rsid w:val="004F543D"/>
    <w:rPr>
      <w:rFonts w:eastAsia="Times New Roman"/>
      <w:sz w:val="22"/>
      <w:szCs w:val="22"/>
    </w:rPr>
  </w:style>
  <w:style w:type="character" w:customStyle="1" w:styleId="10">
    <w:name w:val="Заголовок 1 Знак"/>
    <w:link w:val="1"/>
    <w:rsid w:val="00AE2AC9"/>
    <w:rPr>
      <w:rFonts w:ascii="Cambria" w:eastAsia="Calibri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1674FA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2">
    <w:name w:val="Обычный1"/>
    <w:rsid w:val="001674FA"/>
    <w:rPr>
      <w:rFonts w:ascii="Times New Roman" w:eastAsia="Times New Roman" w:hAnsi="Times New Roman"/>
    </w:rPr>
  </w:style>
  <w:style w:type="paragraph" w:customStyle="1" w:styleId="21">
    <w:name w:val="Обычный2"/>
    <w:rsid w:val="001674FA"/>
    <w:rPr>
      <w:rFonts w:ascii="Times New Roman" w:eastAsia="Times New Roman" w:hAnsi="Times New Roman"/>
    </w:rPr>
  </w:style>
  <w:style w:type="paragraph" w:styleId="ac">
    <w:name w:val="footer"/>
    <w:basedOn w:val="a"/>
    <w:link w:val="ad"/>
    <w:uiPriority w:val="99"/>
    <w:unhideWhenUsed/>
    <w:rsid w:val="004F48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F48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Normal (Web)"/>
    <w:basedOn w:val="a"/>
    <w:uiPriority w:val="99"/>
    <w:rsid w:val="000C1CF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4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21ADA9AD-780A-4337-BC7B-D76BF0285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1600</TotalTime>
  <Pages>4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Лобода Галина Федоровна</dc:creator>
  <cp:keywords/>
  <cp:lastModifiedBy>Шопин Савелий Владимирович</cp:lastModifiedBy>
  <cp:revision>36</cp:revision>
  <cp:lastPrinted>2024-03-20T07:35:00Z</cp:lastPrinted>
  <dcterms:created xsi:type="dcterms:W3CDTF">2024-03-20T11:59:00Z</dcterms:created>
  <dcterms:modified xsi:type="dcterms:W3CDTF">2024-06-11T07:01:00Z</dcterms:modified>
</cp:coreProperties>
</file>