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5272"/>
        <w:tblW w:w="9606" w:type="dxa"/>
        <w:tblLook w:val="04A0"/>
      </w:tblPr>
      <w:tblGrid>
        <w:gridCol w:w="438"/>
        <w:gridCol w:w="1804"/>
        <w:gridCol w:w="1410"/>
        <w:gridCol w:w="3827"/>
        <w:gridCol w:w="2127"/>
      </w:tblGrid>
      <w:tr w:rsidR="00C14F58" w:rsidRPr="00C14F58" w:rsidTr="00BF29AD">
        <w:tc>
          <w:tcPr>
            <w:tcW w:w="438" w:type="dxa"/>
          </w:tcPr>
          <w:p w:rsidR="00C14F58" w:rsidRPr="00C14F58" w:rsidRDefault="00C14F58" w:rsidP="00F96B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4F5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04" w:type="dxa"/>
          </w:tcPr>
          <w:p w:rsidR="00C14F58" w:rsidRPr="00C14F58" w:rsidRDefault="00C14F58" w:rsidP="00F96B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4F58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1410" w:type="dxa"/>
          </w:tcPr>
          <w:p w:rsidR="00C14F58" w:rsidRPr="00C14F58" w:rsidRDefault="00C14F58" w:rsidP="00F96B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4F58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827" w:type="dxa"/>
          </w:tcPr>
          <w:p w:rsidR="00C14F58" w:rsidRPr="00C14F58" w:rsidRDefault="00C14F58" w:rsidP="006725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4F58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127" w:type="dxa"/>
          </w:tcPr>
          <w:p w:rsidR="00C14F58" w:rsidRPr="00C14F58" w:rsidRDefault="00C14F58" w:rsidP="006725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4F58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C14F58" w:rsidRPr="00C14F58" w:rsidTr="00BF29AD">
        <w:tc>
          <w:tcPr>
            <w:tcW w:w="438" w:type="dxa"/>
          </w:tcPr>
          <w:p w:rsidR="00C14F58" w:rsidRPr="00C14F58" w:rsidRDefault="00C14F58" w:rsidP="00F96B8C">
            <w:pPr>
              <w:rPr>
                <w:rFonts w:ascii="Times New Roman" w:hAnsi="Times New Roman" w:cs="Times New Roman"/>
              </w:rPr>
            </w:pPr>
            <w:r w:rsidRPr="00C14F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4" w:type="dxa"/>
          </w:tcPr>
          <w:p w:rsidR="00C14F58" w:rsidRPr="00C14F58" w:rsidRDefault="007D476F" w:rsidP="00F96B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8(9</w:t>
            </w:r>
            <w:r w:rsidR="00F96B8C">
              <w:rPr>
                <w:rFonts w:ascii="Times New Roman" w:hAnsi="Times New Roman" w:cs="Times New Roman"/>
              </w:rPr>
              <w:t>28)1452573</w:t>
            </w:r>
          </w:p>
        </w:tc>
        <w:tc>
          <w:tcPr>
            <w:tcW w:w="1410" w:type="dxa"/>
          </w:tcPr>
          <w:p w:rsidR="00A26A7C" w:rsidRDefault="00A26A7C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Пн-</w:t>
            </w:r>
            <w:r w:rsidR="00F96B8C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т</w:t>
            </w:r>
          </w:p>
          <w:p w:rsidR="00C14F58" w:rsidRDefault="00A26A7C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08.00-19.00</w:t>
            </w:r>
          </w:p>
          <w:p w:rsidR="007D476F" w:rsidRDefault="007D476F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</w:t>
            </w:r>
          </w:p>
          <w:p w:rsidR="007D476F" w:rsidRPr="00C14F58" w:rsidRDefault="007D476F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09.00-17.00</w:t>
            </w:r>
          </w:p>
        </w:tc>
        <w:tc>
          <w:tcPr>
            <w:tcW w:w="3827" w:type="dxa"/>
          </w:tcPr>
          <w:p w:rsidR="00C14F58" w:rsidRPr="00C14F58" w:rsidRDefault="00C14F58" w:rsidP="006725A5">
            <w:pPr>
              <w:jc w:val="center"/>
              <w:rPr>
                <w:rFonts w:ascii="Times New Roman" w:hAnsi="Times New Roman" w:cs="Times New Roman"/>
              </w:rPr>
            </w:pPr>
            <w:r w:rsidRPr="00C14F58">
              <w:rPr>
                <w:rFonts w:ascii="Times New Roman" w:hAnsi="Times New Roman" w:cs="Times New Roman"/>
              </w:rPr>
              <w:t>Савельева Любовь Александровна</w:t>
            </w:r>
          </w:p>
        </w:tc>
        <w:tc>
          <w:tcPr>
            <w:tcW w:w="2127" w:type="dxa"/>
          </w:tcPr>
          <w:p w:rsidR="00C14F58" w:rsidRPr="00C14F58" w:rsidRDefault="00C14F58" w:rsidP="006725A5">
            <w:pPr>
              <w:jc w:val="center"/>
              <w:rPr>
                <w:rFonts w:ascii="Times New Roman" w:hAnsi="Times New Roman" w:cs="Times New Roman"/>
              </w:rPr>
            </w:pPr>
            <w:r w:rsidRPr="00C14F58">
              <w:rPr>
                <w:rFonts w:ascii="Times New Roman" w:hAnsi="Times New Roman" w:cs="Times New Roman"/>
              </w:rPr>
              <w:t>По вопросам 1-4</w:t>
            </w:r>
            <w:r w:rsidR="00A26A7C">
              <w:rPr>
                <w:rFonts w:ascii="Times New Roman" w:hAnsi="Times New Roman" w:cs="Times New Roman"/>
              </w:rPr>
              <w:t>-х</w:t>
            </w:r>
            <w:r w:rsidRPr="00C14F58">
              <w:rPr>
                <w:rFonts w:ascii="Times New Roman" w:hAnsi="Times New Roman" w:cs="Times New Roman"/>
              </w:rPr>
              <w:t xml:space="preserve"> класс</w:t>
            </w:r>
            <w:r w:rsidR="00A26A7C">
              <w:rPr>
                <w:rFonts w:ascii="Times New Roman" w:hAnsi="Times New Roman" w:cs="Times New Roman"/>
              </w:rPr>
              <w:t>ов</w:t>
            </w:r>
          </w:p>
        </w:tc>
      </w:tr>
      <w:tr w:rsidR="007D476F" w:rsidRPr="00C14F58" w:rsidTr="00BF29AD">
        <w:tc>
          <w:tcPr>
            <w:tcW w:w="438" w:type="dxa"/>
          </w:tcPr>
          <w:p w:rsidR="007D476F" w:rsidRPr="00C14F58" w:rsidRDefault="007D476F" w:rsidP="00F96B8C">
            <w:pPr>
              <w:rPr>
                <w:rFonts w:ascii="Times New Roman" w:hAnsi="Times New Roman" w:cs="Times New Roman"/>
              </w:rPr>
            </w:pPr>
            <w:r w:rsidRPr="00C14F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4" w:type="dxa"/>
          </w:tcPr>
          <w:p w:rsidR="007D476F" w:rsidRPr="00C14F58" w:rsidRDefault="007D476F" w:rsidP="00F96B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8(928)1792026</w:t>
            </w:r>
          </w:p>
        </w:tc>
        <w:tc>
          <w:tcPr>
            <w:tcW w:w="1410" w:type="dxa"/>
          </w:tcPr>
          <w:p w:rsidR="007D476F" w:rsidRDefault="007D476F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Пн-</w:t>
            </w:r>
            <w:r w:rsidR="00F96B8C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т</w:t>
            </w:r>
          </w:p>
          <w:p w:rsidR="007D476F" w:rsidRDefault="007D476F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08.00-19.00</w:t>
            </w:r>
          </w:p>
          <w:p w:rsidR="007D476F" w:rsidRDefault="007D476F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</w:t>
            </w:r>
          </w:p>
          <w:p w:rsidR="007D476F" w:rsidRPr="00EA38B9" w:rsidRDefault="007D476F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09.00-17.00</w:t>
            </w:r>
          </w:p>
        </w:tc>
        <w:tc>
          <w:tcPr>
            <w:tcW w:w="3827" w:type="dxa"/>
          </w:tcPr>
          <w:p w:rsidR="007D476F" w:rsidRPr="00C14F58" w:rsidRDefault="007D476F" w:rsidP="006725A5">
            <w:pPr>
              <w:jc w:val="center"/>
              <w:rPr>
                <w:rFonts w:ascii="Times New Roman" w:hAnsi="Times New Roman" w:cs="Times New Roman"/>
              </w:rPr>
            </w:pPr>
            <w:r w:rsidRPr="00C14F58">
              <w:rPr>
                <w:rFonts w:ascii="Times New Roman" w:hAnsi="Times New Roman" w:cs="Times New Roman"/>
              </w:rPr>
              <w:t>Севрюкова Екатерина Викторовна</w:t>
            </w:r>
          </w:p>
        </w:tc>
        <w:tc>
          <w:tcPr>
            <w:tcW w:w="2127" w:type="dxa"/>
          </w:tcPr>
          <w:p w:rsidR="007D476F" w:rsidRPr="00C14F58" w:rsidRDefault="007D476F" w:rsidP="00BF29AD">
            <w:pPr>
              <w:jc w:val="center"/>
              <w:rPr>
                <w:rFonts w:ascii="Times New Roman" w:hAnsi="Times New Roman" w:cs="Times New Roman"/>
              </w:rPr>
            </w:pPr>
            <w:r w:rsidRPr="00C14F58">
              <w:rPr>
                <w:rFonts w:ascii="Times New Roman" w:hAnsi="Times New Roman" w:cs="Times New Roman"/>
              </w:rPr>
              <w:t>По вопросам 5-8</w:t>
            </w:r>
            <w:r w:rsidR="00BF29A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х </w:t>
            </w:r>
            <w:r w:rsidRPr="00C14F58">
              <w:rPr>
                <w:rFonts w:ascii="Times New Roman" w:hAnsi="Times New Roman" w:cs="Times New Roman"/>
              </w:rPr>
              <w:t>класс</w:t>
            </w:r>
            <w:r>
              <w:rPr>
                <w:rFonts w:ascii="Times New Roman" w:hAnsi="Times New Roman" w:cs="Times New Roman"/>
              </w:rPr>
              <w:t>ов</w:t>
            </w:r>
          </w:p>
        </w:tc>
      </w:tr>
      <w:tr w:rsidR="007D476F" w:rsidRPr="00C14F58" w:rsidTr="00BF29AD">
        <w:tc>
          <w:tcPr>
            <w:tcW w:w="438" w:type="dxa"/>
          </w:tcPr>
          <w:p w:rsidR="007D476F" w:rsidRPr="00C14F58" w:rsidRDefault="007D476F" w:rsidP="00F96B8C">
            <w:pPr>
              <w:rPr>
                <w:rFonts w:ascii="Times New Roman" w:hAnsi="Times New Roman" w:cs="Times New Roman"/>
              </w:rPr>
            </w:pPr>
            <w:r w:rsidRPr="00C14F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4" w:type="dxa"/>
          </w:tcPr>
          <w:p w:rsidR="007D476F" w:rsidRPr="00C14F58" w:rsidRDefault="007D476F" w:rsidP="00F96B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8(908)1724110</w:t>
            </w:r>
          </w:p>
        </w:tc>
        <w:tc>
          <w:tcPr>
            <w:tcW w:w="1410" w:type="dxa"/>
          </w:tcPr>
          <w:p w:rsidR="007D476F" w:rsidRDefault="007D476F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Пн-</w:t>
            </w:r>
            <w:r w:rsidR="00F96B8C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т</w:t>
            </w:r>
          </w:p>
          <w:p w:rsidR="007D476F" w:rsidRDefault="007D476F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08.00-19.00</w:t>
            </w:r>
          </w:p>
          <w:p w:rsidR="007D476F" w:rsidRDefault="007D476F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</w:t>
            </w:r>
          </w:p>
          <w:p w:rsidR="007D476F" w:rsidRPr="00EA38B9" w:rsidRDefault="007D476F" w:rsidP="00F96B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09.00-17.00</w:t>
            </w:r>
          </w:p>
        </w:tc>
        <w:tc>
          <w:tcPr>
            <w:tcW w:w="3827" w:type="dxa"/>
          </w:tcPr>
          <w:p w:rsidR="007D476F" w:rsidRPr="00C14F58" w:rsidRDefault="007D476F" w:rsidP="006725A5">
            <w:pPr>
              <w:jc w:val="center"/>
              <w:rPr>
                <w:rFonts w:ascii="Times New Roman" w:hAnsi="Times New Roman" w:cs="Times New Roman"/>
              </w:rPr>
            </w:pPr>
            <w:r w:rsidRPr="00C14F58">
              <w:rPr>
                <w:rFonts w:ascii="Times New Roman" w:hAnsi="Times New Roman" w:cs="Times New Roman"/>
              </w:rPr>
              <w:t>Слободчикова Юлия Максимовна</w:t>
            </w:r>
          </w:p>
        </w:tc>
        <w:tc>
          <w:tcPr>
            <w:tcW w:w="2127" w:type="dxa"/>
          </w:tcPr>
          <w:p w:rsidR="007D476F" w:rsidRPr="00C14F58" w:rsidRDefault="007D476F" w:rsidP="006725A5">
            <w:pPr>
              <w:jc w:val="center"/>
              <w:rPr>
                <w:rFonts w:ascii="Times New Roman" w:hAnsi="Times New Roman" w:cs="Times New Roman"/>
              </w:rPr>
            </w:pPr>
            <w:r w:rsidRPr="00C14F58">
              <w:rPr>
                <w:rFonts w:ascii="Times New Roman" w:hAnsi="Times New Roman" w:cs="Times New Roman"/>
              </w:rPr>
              <w:t>По вопросам 9-11</w:t>
            </w:r>
            <w:r>
              <w:rPr>
                <w:rFonts w:ascii="Times New Roman" w:hAnsi="Times New Roman" w:cs="Times New Roman"/>
              </w:rPr>
              <w:t xml:space="preserve">-х </w:t>
            </w:r>
            <w:r w:rsidRPr="00C14F58">
              <w:rPr>
                <w:rFonts w:ascii="Times New Roman" w:hAnsi="Times New Roman" w:cs="Times New Roman"/>
              </w:rPr>
              <w:t>класс</w:t>
            </w:r>
            <w:r>
              <w:rPr>
                <w:rFonts w:ascii="Times New Roman" w:hAnsi="Times New Roman" w:cs="Times New Roman"/>
              </w:rPr>
              <w:t>ов</w:t>
            </w:r>
          </w:p>
        </w:tc>
      </w:tr>
    </w:tbl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>Управление образования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>города Ростова-на-Дону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>Муниципальное автономное общеобразовательное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 xml:space="preserve">учреждение 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>города Ростова-на-Дону муниципальное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 xml:space="preserve"> автономное образовательное учреждение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>(МАОУ «Школа №30»)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>Юр. адрес:344113, г. Ростов-на-Дону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>бул. Комарова, 28/3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 xml:space="preserve"> Факт. адрес: 344113, г. Ростов-на-Дону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>бул. Комарова, 28/3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>тел./факс: (863)233-49-04</w:t>
      </w:r>
    </w:p>
    <w:p w:rsidR="00F96B8C" w:rsidRPr="00621AB0" w:rsidRDefault="00F96B8C" w:rsidP="00F96B8C">
      <w:pPr>
        <w:spacing w:after="0" w:line="240" w:lineRule="auto"/>
        <w:ind w:right="4393"/>
        <w:jc w:val="center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621AB0">
        <w:rPr>
          <w:rFonts w:ascii="Times New Roman" w:hAnsi="Times New Roman" w:cs="Times New Roman"/>
          <w:sz w:val="20"/>
          <w:szCs w:val="20"/>
        </w:rPr>
        <w:t>-</w:t>
      </w:r>
      <w:r w:rsidRPr="00621AB0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621AB0">
        <w:rPr>
          <w:rFonts w:ascii="Times New Roman" w:hAnsi="Times New Roman" w:cs="Times New Roman"/>
          <w:sz w:val="20"/>
          <w:szCs w:val="20"/>
        </w:rPr>
        <w:t xml:space="preserve">: </w:t>
      </w:r>
      <w:hyperlink r:id="rId4" w:history="1">
        <w:r w:rsidRPr="00621AB0">
          <w:rPr>
            <w:rStyle w:val="a4"/>
            <w:rFonts w:ascii="Times New Roman" w:eastAsia="SimSun" w:hAnsi="Times New Roman" w:cs="Times New Roman"/>
            <w:sz w:val="20"/>
            <w:szCs w:val="20"/>
            <w:lang w:val="en-US"/>
          </w:rPr>
          <w:t>school</w:t>
        </w:r>
        <w:r w:rsidRPr="00621AB0">
          <w:rPr>
            <w:rStyle w:val="a4"/>
            <w:rFonts w:ascii="Times New Roman" w:eastAsia="SimSun" w:hAnsi="Times New Roman" w:cs="Times New Roman"/>
            <w:sz w:val="20"/>
            <w:szCs w:val="20"/>
          </w:rPr>
          <w:t>_30@</w:t>
        </w:r>
        <w:r w:rsidRPr="00621AB0">
          <w:rPr>
            <w:rStyle w:val="a4"/>
            <w:rFonts w:ascii="Times New Roman" w:eastAsia="SimSun" w:hAnsi="Times New Roman" w:cs="Times New Roman"/>
            <w:sz w:val="20"/>
            <w:szCs w:val="20"/>
            <w:lang w:val="en-US"/>
          </w:rPr>
          <w:t>bk</w:t>
        </w:r>
        <w:r w:rsidRPr="00621AB0">
          <w:rPr>
            <w:rStyle w:val="a4"/>
            <w:rFonts w:ascii="Times New Roman" w:eastAsia="SimSun" w:hAnsi="Times New Roman" w:cs="Times New Roman"/>
            <w:sz w:val="20"/>
            <w:szCs w:val="20"/>
          </w:rPr>
          <w:t>.</w:t>
        </w:r>
        <w:r w:rsidRPr="00621AB0">
          <w:rPr>
            <w:rStyle w:val="a4"/>
            <w:rFonts w:ascii="Times New Roman" w:eastAsia="SimSun" w:hAnsi="Times New Roman" w:cs="Times New Roman"/>
            <w:sz w:val="20"/>
            <w:szCs w:val="20"/>
            <w:lang w:val="en-US"/>
          </w:rPr>
          <w:t>ru</w:t>
        </w:r>
      </w:hyperlink>
    </w:p>
    <w:p w:rsidR="00F96B8C" w:rsidRPr="00621AB0" w:rsidRDefault="00F96B8C" w:rsidP="00F96B8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96B8C" w:rsidRDefault="00F96B8C" w:rsidP="00F96B8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21AB0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621AB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«26</w:t>
      </w:r>
      <w:r w:rsidRPr="00621AB0">
        <w:rPr>
          <w:rFonts w:ascii="Times New Roman" w:hAnsi="Times New Roman" w:cs="Times New Roman"/>
          <w:sz w:val="20"/>
          <w:szCs w:val="20"/>
        </w:rPr>
        <w:t xml:space="preserve">»  </w:t>
      </w:r>
      <w:r>
        <w:rPr>
          <w:rFonts w:ascii="Times New Roman" w:hAnsi="Times New Roman" w:cs="Times New Roman"/>
          <w:sz w:val="20"/>
          <w:szCs w:val="20"/>
        </w:rPr>
        <w:t xml:space="preserve">марта  </w:t>
      </w:r>
      <w:r w:rsidRPr="00621AB0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20г.</w:t>
      </w:r>
    </w:p>
    <w:p w:rsidR="00F96B8C" w:rsidRDefault="00F96B8C" w:rsidP="00F96B8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725A5" w:rsidRPr="006725A5" w:rsidRDefault="006725A5" w:rsidP="006725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725A5">
        <w:rPr>
          <w:rFonts w:ascii="Times New Roman" w:hAnsi="Times New Roman" w:cs="Times New Roman"/>
          <w:b/>
          <w:sz w:val="24"/>
          <w:szCs w:val="20"/>
        </w:rPr>
        <w:t>Информация о телефонах «горячей линии»</w:t>
      </w:r>
    </w:p>
    <w:p w:rsidR="00732A4C" w:rsidRDefault="00732A4C"/>
    <w:p w:rsidR="00CC0666" w:rsidRDefault="00CC0666"/>
    <w:p w:rsidR="00CC0666" w:rsidRDefault="00CC0666"/>
    <w:p w:rsidR="00CC0666" w:rsidRPr="00CC0666" w:rsidRDefault="00CC0666" w:rsidP="00CC0666">
      <w:pPr>
        <w:jc w:val="center"/>
        <w:rPr>
          <w:rFonts w:ascii="Times New Roman" w:hAnsi="Times New Roman" w:cs="Times New Roman"/>
          <w:sz w:val="24"/>
          <w:szCs w:val="24"/>
        </w:rPr>
      </w:pPr>
      <w:r w:rsidRPr="00CC0666">
        <w:rPr>
          <w:rFonts w:ascii="Times New Roman" w:hAnsi="Times New Roman" w:cs="Times New Roman"/>
          <w:sz w:val="24"/>
          <w:szCs w:val="24"/>
        </w:rPr>
        <w:t xml:space="preserve">И.о. директора МАОУ «Школа № 30»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CC0666">
        <w:rPr>
          <w:rFonts w:ascii="Times New Roman" w:hAnsi="Times New Roman" w:cs="Times New Roman"/>
          <w:sz w:val="24"/>
          <w:szCs w:val="24"/>
        </w:rPr>
        <w:t xml:space="preserve">  Г. М. Петухова</w:t>
      </w:r>
    </w:p>
    <w:sectPr w:rsidR="00CC0666" w:rsidRPr="00CC0666" w:rsidSect="00732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C14F58"/>
    <w:rsid w:val="00360FE2"/>
    <w:rsid w:val="006725A5"/>
    <w:rsid w:val="00732A4C"/>
    <w:rsid w:val="007D476F"/>
    <w:rsid w:val="00A26A7C"/>
    <w:rsid w:val="00BF29AD"/>
    <w:rsid w:val="00C14F58"/>
    <w:rsid w:val="00CC0666"/>
    <w:rsid w:val="00F96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F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96B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hool_30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Максимовна</dc:creator>
  <cp:lastModifiedBy>Юлия Максимовна</cp:lastModifiedBy>
  <cp:revision>2</cp:revision>
  <dcterms:created xsi:type="dcterms:W3CDTF">2020-03-26T09:10:00Z</dcterms:created>
  <dcterms:modified xsi:type="dcterms:W3CDTF">2020-03-26T09:20:00Z</dcterms:modified>
</cp:coreProperties>
</file>