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0F91" w:rsidRPr="00DC20B8" w:rsidRDefault="001C0F91" w:rsidP="001C0F9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bookmarkStart w:id="0" w:name="_GoBack"/>
      <w:bookmarkEnd w:id="0"/>
      <w:r w:rsidRPr="00DC20B8">
        <w:rPr>
          <w:rFonts w:ascii="Times New Roman" w:eastAsia="Times New Roman" w:hAnsi="Times New Roman" w:cs="Times New Roman"/>
          <w:sz w:val="24"/>
        </w:rPr>
        <w:t xml:space="preserve">Приложение </w:t>
      </w:r>
      <w:r w:rsidRPr="00DC20B8">
        <w:rPr>
          <w:rFonts w:ascii="Times New Roman" w:eastAsia="Segoe UI Symbol" w:hAnsi="Times New Roman" w:cs="Times New Roman"/>
          <w:sz w:val="24"/>
        </w:rPr>
        <w:t>№</w:t>
      </w:r>
      <w:r w:rsidRPr="00DC20B8">
        <w:rPr>
          <w:rFonts w:ascii="Times New Roman" w:eastAsia="Times New Roman" w:hAnsi="Times New Roman" w:cs="Times New Roman"/>
          <w:sz w:val="24"/>
        </w:rPr>
        <w:t xml:space="preserve"> 1 </w:t>
      </w:r>
    </w:p>
    <w:p w:rsidR="001C0F91" w:rsidRPr="00DC20B8" w:rsidRDefault="001C0F91" w:rsidP="001C0F9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 w:rsidRPr="00DC20B8">
        <w:rPr>
          <w:rFonts w:ascii="Times New Roman" w:eastAsia="Times New Roman" w:hAnsi="Times New Roman" w:cs="Times New Roman"/>
          <w:sz w:val="24"/>
        </w:rPr>
        <w:t>к приказу</w:t>
      </w:r>
    </w:p>
    <w:p w:rsidR="001C0F91" w:rsidRPr="00DC20B8" w:rsidRDefault="001C0F91" w:rsidP="001C0F9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 w:rsidRPr="00DC20B8">
        <w:rPr>
          <w:rFonts w:ascii="Times New Roman" w:eastAsia="Times New Roman" w:hAnsi="Times New Roman" w:cs="Times New Roman"/>
          <w:sz w:val="24"/>
        </w:rPr>
        <w:t>Управления образования</w:t>
      </w:r>
    </w:p>
    <w:p w:rsidR="001C0F91" w:rsidRPr="00DC20B8" w:rsidRDefault="001C0F91" w:rsidP="001C0F9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 w:rsidRPr="00DC20B8">
        <w:rPr>
          <w:rFonts w:ascii="Times New Roman" w:eastAsia="Times New Roman" w:hAnsi="Times New Roman" w:cs="Times New Roman"/>
          <w:sz w:val="24"/>
        </w:rPr>
        <w:t>города Ростова-на-Дону</w:t>
      </w:r>
    </w:p>
    <w:p w:rsidR="0034311B" w:rsidRDefault="001C0F91" w:rsidP="001C0F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  от ______  </w:t>
      </w:r>
      <w:r w:rsidRPr="00DC20B8">
        <w:rPr>
          <w:rFonts w:ascii="Times New Roman" w:eastAsia="Segoe UI Symbol" w:hAnsi="Times New Roman" w:cs="Times New Roman"/>
          <w:sz w:val="24"/>
        </w:rPr>
        <w:t>№</w:t>
      </w:r>
      <w:r w:rsidRPr="00DC20B8">
        <w:rPr>
          <w:rFonts w:ascii="Times New Roman" w:eastAsia="Times New Roman" w:hAnsi="Times New Roman" w:cs="Times New Roman"/>
          <w:sz w:val="24"/>
        </w:rPr>
        <w:t xml:space="preserve"> УОПР-</w:t>
      </w:r>
      <w:r>
        <w:rPr>
          <w:rFonts w:ascii="Times New Roman" w:eastAsia="Times New Roman" w:hAnsi="Times New Roman" w:cs="Times New Roman"/>
          <w:sz w:val="24"/>
        </w:rPr>
        <w:t>_____</w:t>
      </w:r>
    </w:p>
    <w:p w:rsidR="0034311B" w:rsidRDefault="0034311B" w:rsidP="003431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ПОЛОЖЕНИЕ</w:t>
      </w:r>
    </w:p>
    <w:p w:rsidR="0034311B" w:rsidRDefault="0034311B" w:rsidP="003431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 проведении городского конкурса по математике</w:t>
      </w:r>
    </w:p>
    <w:p w:rsidR="0034311B" w:rsidRDefault="0034311B" w:rsidP="0034311B">
      <w:pPr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>«Город Математики»</w:t>
      </w:r>
      <w:r>
        <w:rPr>
          <w:rFonts w:ascii="Times New Roman" w:eastAsia="Times New Roman" w:hAnsi="Times New Roman" w:cs="Times New Roman"/>
          <w:b/>
          <w:sz w:val="28"/>
        </w:rPr>
        <w:t>, проводимой в рамках проекта «Математическая вертикаль» для учащихся 1-4 классов общеобразовательных школ города Ростова-на-Дону</w:t>
      </w:r>
    </w:p>
    <w:p w:rsidR="0034311B" w:rsidRDefault="0034311B" w:rsidP="0034311B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32"/>
        </w:rPr>
        <w:t>1</w:t>
      </w:r>
      <w:r>
        <w:rPr>
          <w:rFonts w:ascii="Times New Roman" w:eastAsia="Times New Roman" w:hAnsi="Times New Roman" w:cs="Times New Roman"/>
          <w:b/>
          <w:sz w:val="28"/>
        </w:rPr>
        <w:t>. Общие положения:</w:t>
      </w:r>
    </w:p>
    <w:p w:rsidR="0034311B" w:rsidRDefault="0034311B" w:rsidP="003431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1.1. Настоящее Положение утверждает порядок организации                            и проведения городского конкурса по математике «Город Математики» (далее по тексту Конкурс), его организационное и методическое обеспечение, порядок участия в Конкурсе и определение победителей;</w:t>
      </w:r>
    </w:p>
    <w:p w:rsidR="0034311B" w:rsidRDefault="0034311B" w:rsidP="003431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1.2. Общее руководство проведением Конкурса осуществляет Управление образования города Ростова-на-Дону совместно с Муниципальным автономным учреждением города Ростова-на-Дону «Информационно - методическим центром образования» (далее по тексту МАУ  ИМЦО);</w:t>
      </w:r>
    </w:p>
    <w:p w:rsidR="0034311B" w:rsidRDefault="0034311B" w:rsidP="003431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1.3. Ответственным организатором проведения Конкурса является  МАУ  ИМЦО.</w:t>
      </w:r>
    </w:p>
    <w:p w:rsidR="0034311B" w:rsidRDefault="0034311B" w:rsidP="0034311B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2. Цели и задачи Конкурса:</w:t>
      </w:r>
    </w:p>
    <w:p w:rsidR="0034311B" w:rsidRDefault="0034311B" w:rsidP="0034311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развивать интерес детей к математике;</w:t>
      </w:r>
    </w:p>
    <w:p w:rsidR="0034311B" w:rsidRDefault="0034311B" w:rsidP="0034311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развивать математические способности младших школьников;</w:t>
      </w:r>
    </w:p>
    <w:p w:rsidR="0034311B" w:rsidRDefault="0034311B" w:rsidP="0034311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формировать умение использовать знания в нестандартной ситуации;</w:t>
      </w:r>
    </w:p>
    <w:p w:rsidR="0034311B" w:rsidRDefault="0034311B" w:rsidP="0034311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развивать чувства сопереживания и радости результатам труда;</w:t>
      </w:r>
    </w:p>
    <w:p w:rsidR="0034311B" w:rsidRDefault="0034311B" w:rsidP="0034311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раскрытие творческого потенциала учащихся;</w:t>
      </w:r>
    </w:p>
    <w:p w:rsidR="0034311B" w:rsidRDefault="0034311B" w:rsidP="0034311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обобщение передового педагогического опыта по приобщению детей к математическому творчеству.</w:t>
      </w:r>
    </w:p>
    <w:p w:rsidR="0034311B" w:rsidRDefault="0034311B" w:rsidP="0034311B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3. Участники конкурса:</w:t>
      </w:r>
    </w:p>
    <w:p w:rsidR="0034311B" w:rsidRDefault="0034311B" w:rsidP="003431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 участию в конкурсе приглашаются учащиеся 1– 4 классов образовательных учреждений г. Ростова-на-Дону.</w:t>
      </w:r>
    </w:p>
    <w:p w:rsidR="0034311B" w:rsidRDefault="0034311B" w:rsidP="0034311B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4. Этапы конкурса:</w:t>
      </w:r>
    </w:p>
    <w:p w:rsidR="0034311B" w:rsidRDefault="0034311B" w:rsidP="0034311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Конкурс состоит из двух этапов</w:t>
      </w:r>
      <w:r w:rsidR="00AC3347">
        <w:rPr>
          <w:rFonts w:ascii="Times New Roman" w:eastAsia="Times New Roman" w:hAnsi="Times New Roman" w:cs="Times New Roman"/>
          <w:sz w:val="28"/>
        </w:rPr>
        <w:t xml:space="preserve">, </w:t>
      </w:r>
      <w:r>
        <w:rPr>
          <w:rFonts w:ascii="Times New Roman" w:eastAsia="Times New Roman" w:hAnsi="Times New Roman" w:cs="Times New Roman"/>
          <w:sz w:val="28"/>
        </w:rPr>
        <w:t xml:space="preserve"> которые связаны одной темой.</w:t>
      </w:r>
    </w:p>
    <w:p w:rsidR="0034311B" w:rsidRDefault="0034311B" w:rsidP="0034311B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I этап  – с 26 февраля до 28 февраля 2020 года  (работы предоставляются в электронном и печатном  виде см. п.5)</w:t>
      </w:r>
    </w:p>
    <w:p w:rsidR="0034311B" w:rsidRDefault="0034311B" w:rsidP="0034311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• Исследовательские работы учащихся по математике.</w:t>
      </w:r>
    </w:p>
    <w:p w:rsidR="0034311B" w:rsidRDefault="0034311B" w:rsidP="0034311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Темы исследовательских работ и проектов по математике:</w:t>
      </w:r>
    </w:p>
    <w:p w:rsidR="0034311B" w:rsidRDefault="0034311B" w:rsidP="0034311B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Математические сказки (придумать математическую сказку, рассказ)</w:t>
      </w:r>
    </w:p>
    <w:p w:rsidR="0034311B" w:rsidRDefault="0034311B" w:rsidP="0034311B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Мое любимое число (рассказать о своем любимом числе)</w:t>
      </w:r>
    </w:p>
    <w:p w:rsidR="0034311B" w:rsidRDefault="0034311B" w:rsidP="0034311B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Решаю задачи с радостью (стиль и формат неограничен)</w:t>
      </w:r>
    </w:p>
    <w:p w:rsidR="0034311B" w:rsidRDefault="0034311B" w:rsidP="0034311B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Страна доброй математики (стиль и формат неограничен)</w:t>
      </w:r>
    </w:p>
    <w:p w:rsidR="0034311B" w:rsidRDefault="0034311B" w:rsidP="0034311B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Про число ноль (стиль и формат неограничен)</w:t>
      </w:r>
    </w:p>
    <w:p w:rsidR="0034311B" w:rsidRDefault="0034311B" w:rsidP="0034311B">
      <w:pPr>
        <w:spacing w:after="0" w:line="240" w:lineRule="auto"/>
        <w:ind w:left="1429"/>
        <w:rPr>
          <w:rFonts w:ascii="Times New Roman" w:eastAsia="Times New Roman" w:hAnsi="Times New Roman" w:cs="Times New Roman"/>
          <w:sz w:val="28"/>
        </w:rPr>
      </w:pPr>
    </w:p>
    <w:p w:rsidR="0034311B" w:rsidRDefault="0034311B" w:rsidP="0034311B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II этап - с 11 марта  до 13 марта 2020 года  </w:t>
      </w:r>
    </w:p>
    <w:p w:rsidR="0034311B" w:rsidRDefault="0034311B" w:rsidP="003431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• Творческие работы могут быть представлены в виде поделок из разного материала: бумаги, соломы, ткани, природного, бросового материала и др.</w:t>
      </w:r>
    </w:p>
    <w:p w:rsidR="0034311B" w:rsidRDefault="0034311B" w:rsidP="003431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5</w:t>
      </w:r>
      <w:r>
        <w:rPr>
          <w:rFonts w:ascii="Times New Roman" w:eastAsia="Times New Roman" w:hAnsi="Times New Roman" w:cs="Times New Roman"/>
          <w:sz w:val="28"/>
        </w:rPr>
        <w:t xml:space="preserve">. </w:t>
      </w:r>
      <w:r>
        <w:rPr>
          <w:rFonts w:ascii="Times New Roman" w:eastAsia="Times New Roman" w:hAnsi="Times New Roman" w:cs="Times New Roman"/>
          <w:b/>
          <w:sz w:val="28"/>
        </w:rPr>
        <w:t>Требования к конкурсной работе:</w:t>
      </w:r>
    </w:p>
    <w:p w:rsidR="0034311B" w:rsidRDefault="0034311B" w:rsidP="0034311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5.1. Работы оформляются на стандартных листах формата  А-4;</w:t>
      </w:r>
    </w:p>
    <w:p w:rsidR="0034311B" w:rsidRDefault="0034311B" w:rsidP="003431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5.2. Компьютерный набор: на титульном листе указывается (сверху) название образовательного учреждения, (</w:t>
      </w:r>
      <w:proofErr w:type="gramStart"/>
      <w:r>
        <w:rPr>
          <w:rFonts w:ascii="Times New Roman" w:eastAsia="Times New Roman" w:hAnsi="Times New Roman" w:cs="Times New Roman"/>
          <w:sz w:val="28"/>
        </w:rPr>
        <w:t>посередине)  наименование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работы, (ниже) Ф.И.О. исполнителя, класс, Ф.И.О. руководителя, (ещё ниже) почтовый и электронный адрес школы, контактные телефоны. (Наличие электронной презентации необходимо). Объём работ от 3 до 10 страниц печатного текста, 14 шрифт, Times New Roman;</w:t>
      </w:r>
    </w:p>
    <w:p w:rsidR="0034311B" w:rsidRDefault="0034311B" w:rsidP="0034311B">
      <w:pPr>
        <w:tabs>
          <w:tab w:val="left" w:pos="772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5.3. Работы в печатном и электронном вариантах присылаются                             в оргкомитет Конкурса по адресу: г. Ростов-на-Дону, ул. Б. Садовая, 53А (5 этаж МАУ </w:t>
      </w:r>
      <w:proofErr w:type="gramStart"/>
      <w:r>
        <w:rPr>
          <w:rFonts w:ascii="Times New Roman" w:eastAsia="Times New Roman" w:hAnsi="Times New Roman" w:cs="Times New Roman"/>
          <w:sz w:val="28"/>
        </w:rPr>
        <w:t>ИМЦО  каб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. 506 и на эл. </w:t>
      </w:r>
      <w:r>
        <w:rPr>
          <w:rFonts w:ascii="Times New Roman" w:eastAsia="Times New Roman" w:hAnsi="Times New Roman" w:cs="Times New Roman"/>
          <w:b/>
          <w:sz w:val="28"/>
        </w:rPr>
        <w:t xml:space="preserve">E–mail: </w:t>
      </w:r>
      <w:hyperlink r:id="rId5">
        <w:r>
          <w:rPr>
            <w:rFonts w:ascii="Times New Roman" w:eastAsia="Times New Roman" w:hAnsi="Times New Roman" w:cs="Times New Roman"/>
            <w:b/>
            <w:color w:val="0000FF"/>
            <w:sz w:val="28"/>
            <w:u w:val="single"/>
          </w:rPr>
          <w:t>obr.metod@rostov-gorod.ru</w:t>
        </w:r>
      </w:hyperlink>
      <w:r>
        <w:rPr>
          <w:rFonts w:ascii="Calibri" w:eastAsia="Calibri" w:hAnsi="Calibri" w:cs="Calibri"/>
        </w:rPr>
        <w:t>;</w:t>
      </w:r>
    </w:p>
    <w:p w:rsidR="0034311B" w:rsidRDefault="0034311B" w:rsidP="0034311B">
      <w:pPr>
        <w:tabs>
          <w:tab w:val="left" w:pos="772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5.4. Творческие работы готовятся в произвольной форме и предоставляются по адресу: г. Ростов-на-Дону, ул. Б. Садовая, 53А (5 этаж МАУ </w:t>
      </w:r>
      <w:proofErr w:type="gramStart"/>
      <w:r>
        <w:rPr>
          <w:rFonts w:ascii="Times New Roman" w:eastAsia="Times New Roman" w:hAnsi="Times New Roman" w:cs="Times New Roman"/>
          <w:sz w:val="28"/>
        </w:rPr>
        <w:t>ИМЦО  каб</w:t>
      </w:r>
      <w:proofErr w:type="gramEnd"/>
      <w:r>
        <w:rPr>
          <w:rFonts w:ascii="Times New Roman" w:eastAsia="Times New Roman" w:hAnsi="Times New Roman" w:cs="Times New Roman"/>
          <w:sz w:val="28"/>
        </w:rPr>
        <w:t>. 506);</w:t>
      </w:r>
    </w:p>
    <w:p w:rsidR="0034311B" w:rsidRDefault="0034311B" w:rsidP="0034311B">
      <w:pPr>
        <w:tabs>
          <w:tab w:val="left" w:pos="772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5.5. Конкурсные работы, оформленные без соблюдения требований изложенных в Положении о городском Конкурсе, не рассматриваются.</w:t>
      </w:r>
    </w:p>
    <w:p w:rsidR="0034311B" w:rsidRDefault="0034311B" w:rsidP="0034311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6. Критерии оценки работ, представленных на Конкурс:</w:t>
      </w:r>
    </w:p>
    <w:p w:rsidR="0034311B" w:rsidRDefault="0034311B" w:rsidP="0034311B">
      <w:pPr>
        <w:numPr>
          <w:ilvl w:val="0"/>
          <w:numId w:val="2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оригинальность замысла  работы</w:t>
      </w:r>
    </w:p>
    <w:p w:rsidR="0034311B" w:rsidRDefault="0034311B" w:rsidP="0034311B">
      <w:pPr>
        <w:numPr>
          <w:ilvl w:val="0"/>
          <w:numId w:val="2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корректность представленного материала</w:t>
      </w:r>
    </w:p>
    <w:p w:rsidR="0034311B" w:rsidRDefault="0034311B" w:rsidP="0034311B">
      <w:pPr>
        <w:numPr>
          <w:ilvl w:val="0"/>
          <w:numId w:val="2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соответствие заявленной работы</w:t>
      </w:r>
    </w:p>
    <w:p w:rsidR="0034311B" w:rsidRDefault="0034311B" w:rsidP="0034311B">
      <w:pPr>
        <w:numPr>
          <w:ilvl w:val="0"/>
          <w:numId w:val="2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качество презентации</w:t>
      </w:r>
    </w:p>
    <w:p w:rsidR="0034311B" w:rsidRDefault="0034311B" w:rsidP="0034311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(Материалы, присланные на Конкурс, не возвращаются).</w:t>
      </w:r>
    </w:p>
    <w:p w:rsidR="0034311B" w:rsidRDefault="0034311B" w:rsidP="0034311B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7. Подведение итогов Конкурса:</w:t>
      </w:r>
    </w:p>
    <w:p w:rsidR="0034311B" w:rsidRDefault="0034311B" w:rsidP="003431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7.1. Финалисты Конкурса определяются на основании протокола итогового заседания членов  жюри конкурса;</w:t>
      </w:r>
    </w:p>
    <w:p w:rsidR="0034311B" w:rsidRDefault="0034311B" w:rsidP="003431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7.2.Победители и призеры Конкурса награждаются именными дипломами;</w:t>
      </w:r>
    </w:p>
    <w:p w:rsidR="0034311B" w:rsidRDefault="0034311B" w:rsidP="003431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7.3. Церемония награждения, вручение дипломов  победителям и призерам Конкурса состоится в апреле 2020 года. (Дата, время и место проведения будет сообщено дополнительно).</w:t>
      </w:r>
    </w:p>
    <w:p w:rsidR="0034311B" w:rsidRDefault="0034311B" w:rsidP="003431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34311B" w:rsidRDefault="0034311B" w:rsidP="0034311B">
      <w:pPr>
        <w:tabs>
          <w:tab w:val="left" w:pos="8378"/>
        </w:tabs>
        <w:spacing w:after="0" w:line="240" w:lineRule="auto"/>
        <w:ind w:right="-72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Контакты: тел.: 8 988 572 25 75 – координатор конкурса Гуча Елена Александровна.</w:t>
      </w:r>
    </w:p>
    <w:p w:rsidR="0034311B" w:rsidRDefault="0034311B" w:rsidP="003431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34311B" w:rsidRDefault="0034311B" w:rsidP="003431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34311B" w:rsidRDefault="0034311B" w:rsidP="003431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34311B" w:rsidRDefault="0034311B" w:rsidP="003431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1C0F91" w:rsidRDefault="001C0F91" w:rsidP="003431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1C0F91" w:rsidRDefault="001C0F91" w:rsidP="003431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1C0F91" w:rsidRDefault="001C0F91" w:rsidP="003431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1C0F91" w:rsidRDefault="001C0F91" w:rsidP="003431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1C0F91" w:rsidRDefault="001C0F91" w:rsidP="003431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34311B" w:rsidRDefault="0034311B" w:rsidP="003431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34311B" w:rsidRDefault="0034311B" w:rsidP="0034311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16"/>
        </w:rPr>
        <w:t>Барашев Андрей Хугасович</w:t>
      </w:r>
    </w:p>
    <w:p w:rsidR="0034311B" w:rsidRDefault="0034311B" w:rsidP="0034311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16"/>
        </w:rPr>
        <w:t>(863) 240-81-24</w:t>
      </w:r>
    </w:p>
    <w:p w:rsidR="001C0F91" w:rsidRDefault="001C0F91" w:rsidP="001C0F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1C0F91" w:rsidRDefault="001C0F91" w:rsidP="001C0F9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1C0F91" w:rsidRPr="00DC20B8" w:rsidRDefault="001C0F91" w:rsidP="001C0F9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 w:rsidRPr="00DC20B8">
        <w:rPr>
          <w:rFonts w:ascii="Times New Roman" w:eastAsia="Times New Roman" w:hAnsi="Times New Roman" w:cs="Times New Roman"/>
          <w:sz w:val="24"/>
        </w:rPr>
        <w:t xml:space="preserve">Приложение </w:t>
      </w:r>
      <w:r w:rsidRPr="00DC20B8">
        <w:rPr>
          <w:rFonts w:ascii="Times New Roman" w:eastAsia="Segoe UI Symbol" w:hAnsi="Times New Roman" w:cs="Times New Roman"/>
          <w:sz w:val="24"/>
        </w:rPr>
        <w:t>№</w:t>
      </w:r>
      <w:r w:rsidRPr="00DC20B8">
        <w:rPr>
          <w:rFonts w:ascii="Times New Roman" w:eastAsia="Times New Roman" w:hAnsi="Times New Roman" w:cs="Times New Roman"/>
          <w:sz w:val="24"/>
        </w:rPr>
        <w:t xml:space="preserve"> 2 </w:t>
      </w:r>
    </w:p>
    <w:p w:rsidR="001C0F91" w:rsidRPr="00DC20B8" w:rsidRDefault="001C0F91" w:rsidP="001C0F9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 w:rsidRPr="00DC20B8">
        <w:rPr>
          <w:rFonts w:ascii="Times New Roman" w:eastAsia="Times New Roman" w:hAnsi="Times New Roman" w:cs="Times New Roman"/>
          <w:sz w:val="24"/>
        </w:rPr>
        <w:t>к приказу</w:t>
      </w:r>
    </w:p>
    <w:p w:rsidR="001C0F91" w:rsidRPr="00DC20B8" w:rsidRDefault="001C0F91" w:rsidP="001C0F9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 w:rsidRPr="00DC20B8">
        <w:rPr>
          <w:rFonts w:ascii="Times New Roman" w:eastAsia="Times New Roman" w:hAnsi="Times New Roman" w:cs="Times New Roman"/>
          <w:sz w:val="24"/>
        </w:rPr>
        <w:t>Управления образования</w:t>
      </w:r>
    </w:p>
    <w:p w:rsidR="001C0F91" w:rsidRPr="00DC20B8" w:rsidRDefault="001C0F91" w:rsidP="001C0F9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 w:rsidRPr="00DC20B8">
        <w:rPr>
          <w:rFonts w:ascii="Times New Roman" w:eastAsia="Times New Roman" w:hAnsi="Times New Roman" w:cs="Times New Roman"/>
          <w:sz w:val="24"/>
        </w:rPr>
        <w:t>города Ростова-на-Дону</w:t>
      </w:r>
    </w:p>
    <w:p w:rsidR="0034311B" w:rsidRDefault="001C0F91" w:rsidP="001C0F9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 w:rsidRPr="00DC20B8">
        <w:rPr>
          <w:rFonts w:ascii="Times New Roman" w:eastAsia="Times New Roman" w:hAnsi="Times New Roman" w:cs="Times New Roman"/>
          <w:sz w:val="24"/>
        </w:rPr>
        <w:t xml:space="preserve">от _____   </w:t>
      </w:r>
      <w:r w:rsidRPr="00DC20B8">
        <w:rPr>
          <w:rFonts w:ascii="Times New Roman" w:eastAsia="Segoe UI Symbol" w:hAnsi="Times New Roman" w:cs="Times New Roman"/>
          <w:sz w:val="24"/>
        </w:rPr>
        <w:t>№</w:t>
      </w:r>
      <w:r w:rsidRPr="00DC20B8">
        <w:rPr>
          <w:rFonts w:ascii="Times New Roman" w:eastAsia="Times New Roman" w:hAnsi="Times New Roman" w:cs="Times New Roman"/>
          <w:sz w:val="24"/>
        </w:rPr>
        <w:t xml:space="preserve"> УОПР-__</w:t>
      </w:r>
    </w:p>
    <w:p w:rsidR="001C0F91" w:rsidRDefault="001C0F91" w:rsidP="001C0F9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34311B" w:rsidRDefault="0034311B" w:rsidP="0034311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Организационный комитет и жюри  Конкурса</w:t>
      </w:r>
    </w:p>
    <w:p w:rsidR="0034311B" w:rsidRDefault="0034311B" w:rsidP="0034311B">
      <w:pPr>
        <w:tabs>
          <w:tab w:val="left" w:pos="16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1C0F91" w:rsidRDefault="001C0F91" w:rsidP="0034311B">
      <w:pPr>
        <w:tabs>
          <w:tab w:val="left" w:pos="16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6"/>
      </w:tblGrid>
      <w:tr w:rsidR="0034311B" w:rsidTr="00F3347F">
        <w:trPr>
          <w:trHeight w:val="1"/>
        </w:trPr>
        <w:tc>
          <w:tcPr>
            <w:tcW w:w="9366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="0034311B" w:rsidRDefault="0034311B" w:rsidP="00987EF1">
            <w:pPr>
              <w:tabs>
                <w:tab w:val="left" w:pos="1605"/>
              </w:tabs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- Барашев Андрей Хугасович - директор МАУ ИМЦО, председатель жюри; </w:t>
            </w:r>
          </w:p>
        </w:tc>
      </w:tr>
      <w:tr w:rsidR="00F3347F" w:rsidTr="00F3347F">
        <w:trPr>
          <w:trHeight w:val="1"/>
        </w:trPr>
        <w:tc>
          <w:tcPr>
            <w:tcW w:w="9366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="00F3347F" w:rsidRDefault="00F3347F" w:rsidP="00987EF1">
            <w:pPr>
              <w:tabs>
                <w:tab w:val="left" w:pos="16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- Молчанова Марина Романовна - начальник методического отдела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МАУ ИМЦО, заместитель председателя жюри</w:t>
            </w:r>
            <w:r w:rsidR="005D2C59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F3347F" w:rsidRDefault="005D2C59" w:rsidP="00987EF1">
            <w:pPr>
              <w:tabs>
                <w:tab w:val="left" w:pos="16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- Морозова Наталья Владимировна - методист МАУ ИМЦО, член жюри;</w:t>
            </w:r>
          </w:p>
          <w:p w:rsidR="005D2C59" w:rsidRDefault="005D2C59" w:rsidP="00987EF1">
            <w:pPr>
              <w:tabs>
                <w:tab w:val="left" w:pos="16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- Гребенкина Марина Александровна - методист МАУ ИМЦО, член жюри;</w:t>
            </w:r>
          </w:p>
          <w:p w:rsidR="005D2C59" w:rsidRDefault="005D2C59" w:rsidP="00987EF1">
            <w:pPr>
              <w:tabs>
                <w:tab w:val="left" w:pos="16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- Гуча Елена Александровна  - методист МАУ ИМЦО, член жюри;</w:t>
            </w:r>
          </w:p>
        </w:tc>
      </w:tr>
      <w:tr w:rsidR="0034311B" w:rsidTr="00F3347F">
        <w:trPr>
          <w:trHeight w:val="1"/>
        </w:trPr>
        <w:tc>
          <w:tcPr>
            <w:tcW w:w="9366" w:type="dxa"/>
            <w:shd w:val="clear" w:color="auto" w:fill="FFFFFF" w:themeFill="background1"/>
            <w:tcMar>
              <w:left w:w="108" w:type="dxa"/>
              <w:right w:w="108" w:type="dxa"/>
            </w:tcMar>
          </w:tcPr>
          <w:p w:rsidR="0034311B" w:rsidRDefault="0034311B" w:rsidP="00987EF1">
            <w:pPr>
              <w:tabs>
                <w:tab w:val="left" w:pos="1605"/>
              </w:tabs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- Ефимова Наталья Ни</w:t>
            </w:r>
            <w:r w:rsidR="005D2C59">
              <w:rPr>
                <w:rFonts w:ascii="Times New Roman" w:eastAsia="Times New Roman" w:hAnsi="Times New Roman" w:cs="Times New Roman"/>
                <w:sz w:val="28"/>
              </w:rPr>
              <w:t xml:space="preserve">колаевна - методист МАУ ИМЦО, </w:t>
            </w:r>
            <w:r>
              <w:rPr>
                <w:rFonts w:ascii="Times New Roman" w:eastAsia="Times New Roman" w:hAnsi="Times New Roman" w:cs="Times New Roman"/>
                <w:sz w:val="28"/>
              </w:rPr>
              <w:t>член жюри;</w:t>
            </w:r>
          </w:p>
        </w:tc>
      </w:tr>
      <w:tr w:rsidR="0034311B" w:rsidTr="00F3347F">
        <w:trPr>
          <w:trHeight w:val="1"/>
        </w:trPr>
        <w:tc>
          <w:tcPr>
            <w:tcW w:w="9366" w:type="dxa"/>
            <w:shd w:val="clear" w:color="auto" w:fill="FFFFFF" w:themeFill="background1"/>
            <w:tcMar>
              <w:left w:w="108" w:type="dxa"/>
              <w:right w:w="108" w:type="dxa"/>
            </w:tcMar>
          </w:tcPr>
          <w:p w:rsidR="0034311B" w:rsidRDefault="0034311B" w:rsidP="00987EF1">
            <w:pPr>
              <w:tabs>
                <w:tab w:val="left" w:pos="16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- Харченко Елена Влад</w:t>
            </w:r>
            <w:r w:rsidR="005D2C59">
              <w:rPr>
                <w:rFonts w:ascii="Times New Roman" w:eastAsia="Times New Roman" w:hAnsi="Times New Roman" w:cs="Times New Roman"/>
                <w:sz w:val="28"/>
              </w:rPr>
              <w:t xml:space="preserve">имировна - методист МАУ ИМЦО, </w:t>
            </w:r>
            <w:r>
              <w:rPr>
                <w:rFonts w:ascii="Times New Roman" w:eastAsia="Times New Roman" w:hAnsi="Times New Roman" w:cs="Times New Roman"/>
                <w:sz w:val="28"/>
              </w:rPr>
              <w:t>член жюри;</w:t>
            </w:r>
          </w:p>
          <w:p w:rsidR="0034311B" w:rsidRDefault="0034311B" w:rsidP="00987EF1">
            <w:pPr>
              <w:tabs>
                <w:tab w:val="left" w:pos="16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- Хабовец Татьяна Вячеславовна – учитель начальных классов МБОУ "Лицей </w:t>
            </w:r>
            <w:r>
              <w:rPr>
                <w:rFonts w:ascii="Segoe UI Symbol" w:eastAsia="Segoe UI Symbol" w:hAnsi="Segoe UI Symbol" w:cs="Segoe UI Symbol"/>
                <w:sz w:val="28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13", председатель МО учителей начальных классов Пролетарского района, член жюри;</w:t>
            </w:r>
          </w:p>
          <w:p w:rsidR="0034311B" w:rsidRDefault="0034311B" w:rsidP="00987EF1">
            <w:pPr>
              <w:tabs>
                <w:tab w:val="left" w:pos="16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- Молчанова Ольга Николаевна – учитель начальных классов МБОУ "Лицей </w:t>
            </w:r>
            <w:r>
              <w:rPr>
                <w:rFonts w:ascii="Segoe UI Symbol" w:eastAsia="Segoe UI Symbol" w:hAnsi="Segoe UI Symbol" w:cs="Segoe UI Symbol"/>
                <w:sz w:val="28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20", председатель МО учителей начальных классов  Первомайского района, член жюри;</w:t>
            </w:r>
          </w:p>
          <w:p w:rsidR="0034311B" w:rsidRDefault="0034311B" w:rsidP="00987EF1">
            <w:pPr>
              <w:tabs>
                <w:tab w:val="left" w:pos="16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- Добренко Инна Александровна - учитель начальных классов МАОУ "Гимназия </w:t>
            </w:r>
            <w:r>
              <w:rPr>
                <w:rFonts w:ascii="Segoe UI Symbol" w:eastAsia="Segoe UI Symbol" w:hAnsi="Segoe UI Symbol" w:cs="Segoe UI Symbol"/>
                <w:sz w:val="28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</w:rPr>
              <w:t>76", председатель МО учителей начальных классов  Ворошиловского района, член жюри;</w:t>
            </w:r>
          </w:p>
          <w:p w:rsidR="0034311B" w:rsidRDefault="0034311B" w:rsidP="00987EF1">
            <w:pPr>
              <w:tabs>
                <w:tab w:val="left" w:pos="16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- Аксюк Елена Анатольевна – учитель начальных классов МБОУ "Гимназия </w:t>
            </w:r>
            <w:r>
              <w:rPr>
                <w:rFonts w:ascii="Segoe UI Symbol" w:eastAsia="Segoe UI Symbol" w:hAnsi="Segoe UI Symbol" w:cs="Segoe UI Symbol"/>
                <w:sz w:val="28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36", председатель МО учителей начальных классов  Ленинского района, член жюри;</w:t>
            </w:r>
          </w:p>
          <w:p w:rsidR="0034311B" w:rsidRDefault="0034311B" w:rsidP="00987EF1">
            <w:pPr>
              <w:tabs>
                <w:tab w:val="left" w:pos="16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- Цыганкова Ольга Александровна - учитель начальных классов МБОУ "Школа </w:t>
            </w:r>
            <w:r>
              <w:rPr>
                <w:rFonts w:ascii="Segoe UI Symbol" w:eastAsia="Segoe UI Symbol" w:hAnsi="Segoe UI Symbol" w:cs="Segoe UI Symbol"/>
                <w:sz w:val="28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61", председатель МО учителей начальных классов  Советского района, член жюри;</w:t>
            </w:r>
          </w:p>
          <w:p w:rsidR="0034311B" w:rsidRDefault="0034311B" w:rsidP="00987EF1">
            <w:pPr>
              <w:tabs>
                <w:tab w:val="left" w:pos="16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- Гурина Клавдия Дмитриевна- учитель начальных классов МБОУ «Гимназия </w:t>
            </w:r>
            <w:r>
              <w:rPr>
                <w:rFonts w:ascii="Segoe UI Symbol" w:eastAsia="Segoe UI Symbol" w:hAnsi="Segoe UI Symbol" w:cs="Segoe UI Symbol"/>
                <w:sz w:val="28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25» председатель МО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учителей начальных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классов  Октябрьского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 района, член жюри;</w:t>
            </w:r>
          </w:p>
          <w:p w:rsidR="0034311B" w:rsidRDefault="0034311B" w:rsidP="00987EF1">
            <w:pPr>
              <w:tabs>
                <w:tab w:val="left" w:pos="16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- Гирина Наталья Владимировна - учитель начальных классов МАОУ "Юридическая гимназия </w:t>
            </w:r>
            <w:r>
              <w:rPr>
                <w:rFonts w:ascii="Segoe UI Symbol" w:eastAsia="Segoe UI Symbol" w:hAnsi="Segoe UI Symbol" w:cs="Segoe UI Symbol"/>
                <w:sz w:val="28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9 имени М.М. Сперанского", председатель МО учителей начальных классов  Железнодорожного района, член жюри;</w:t>
            </w:r>
          </w:p>
          <w:p w:rsidR="0034311B" w:rsidRDefault="0034311B" w:rsidP="00987EF1">
            <w:pPr>
              <w:tabs>
                <w:tab w:val="left" w:pos="16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- Мителько Нелли Викторовна - учитель начальных классов МБОУ "Лицей </w:t>
            </w:r>
            <w:r>
              <w:rPr>
                <w:rFonts w:ascii="Segoe UI Symbol" w:eastAsia="Segoe UI Symbol" w:hAnsi="Segoe UI Symbol" w:cs="Segoe UI Symbol"/>
                <w:sz w:val="28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</w:rPr>
              <w:t>13", председатель МО учителей начальных классов  Кировского района, член жюри.</w:t>
            </w:r>
          </w:p>
          <w:p w:rsidR="0034311B" w:rsidRDefault="0034311B" w:rsidP="00987EF1">
            <w:pPr>
              <w:tabs>
                <w:tab w:val="left" w:pos="1605"/>
              </w:tabs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</w:tbl>
    <w:p w:rsidR="0034311B" w:rsidRDefault="0034311B" w:rsidP="0034311B">
      <w:pPr>
        <w:tabs>
          <w:tab w:val="left" w:pos="1605"/>
        </w:tabs>
        <w:spacing w:after="0" w:line="240" w:lineRule="auto"/>
        <w:rPr>
          <w:rFonts w:ascii="Times New Roman" w:eastAsia="Times New Roman" w:hAnsi="Times New Roman" w:cs="Times New Roman"/>
          <w:sz w:val="16"/>
        </w:rPr>
      </w:pPr>
    </w:p>
    <w:p w:rsidR="0034311B" w:rsidRDefault="0034311B" w:rsidP="0034311B">
      <w:pPr>
        <w:tabs>
          <w:tab w:val="left" w:pos="1605"/>
        </w:tabs>
        <w:spacing w:after="0" w:line="240" w:lineRule="auto"/>
        <w:rPr>
          <w:rFonts w:ascii="Times New Roman" w:eastAsia="Times New Roman" w:hAnsi="Times New Roman" w:cs="Times New Roman"/>
          <w:sz w:val="16"/>
        </w:rPr>
      </w:pPr>
    </w:p>
    <w:p w:rsidR="0034311B" w:rsidRDefault="0034311B" w:rsidP="0034311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34311B" w:rsidRDefault="0034311B" w:rsidP="0034311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</w:p>
    <w:tbl>
      <w:tblPr>
        <w:tblW w:w="0" w:type="auto"/>
        <w:tblInd w:w="38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26"/>
      </w:tblGrid>
      <w:tr w:rsidR="0034311B" w:rsidTr="00F3347F">
        <w:trPr>
          <w:trHeight w:val="1"/>
        </w:trPr>
        <w:tc>
          <w:tcPr>
            <w:tcW w:w="9426" w:type="dxa"/>
            <w:shd w:val="clear" w:color="000000" w:fill="FFFFFF"/>
            <w:tcMar>
              <w:left w:w="108" w:type="dxa"/>
              <w:right w:w="108" w:type="dxa"/>
            </w:tcMar>
          </w:tcPr>
          <w:p w:rsidR="0034311B" w:rsidRDefault="005D2C59" w:rsidP="00987EF1">
            <w:pPr>
              <w:tabs>
                <w:tab w:val="left" w:pos="708"/>
                <w:tab w:val="left" w:pos="1605"/>
              </w:tabs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 xml:space="preserve"> </w:t>
            </w:r>
            <w:r w:rsidR="0034311B">
              <w:rPr>
                <w:rFonts w:ascii="Times New Roman" w:eastAsia="Times New Roman" w:hAnsi="Times New Roman" w:cs="Times New Roman"/>
                <w:sz w:val="28"/>
              </w:rPr>
              <w:t xml:space="preserve">- Литвинова Любовь Сергеевна- учитель начальных классов   МАОУ "Экономический лицей </w:t>
            </w:r>
            <w:r w:rsidR="0034311B">
              <w:rPr>
                <w:rFonts w:ascii="Segoe UI Symbol" w:eastAsia="Segoe UI Symbol" w:hAnsi="Segoe UI Symbol" w:cs="Segoe UI Symbol"/>
                <w:sz w:val="28"/>
              </w:rPr>
              <w:t>№</w:t>
            </w:r>
            <w:r w:rsidR="0034311B">
              <w:rPr>
                <w:rFonts w:ascii="Times New Roman" w:eastAsia="Times New Roman" w:hAnsi="Times New Roman" w:cs="Times New Roman"/>
                <w:sz w:val="28"/>
              </w:rPr>
              <w:t>14", член жюри;</w:t>
            </w:r>
          </w:p>
        </w:tc>
      </w:tr>
      <w:tr w:rsidR="0034311B" w:rsidTr="00F3347F">
        <w:trPr>
          <w:trHeight w:val="1"/>
        </w:trPr>
        <w:tc>
          <w:tcPr>
            <w:tcW w:w="9426" w:type="dxa"/>
            <w:shd w:val="clear" w:color="000000" w:fill="FFFFFF"/>
            <w:tcMar>
              <w:left w:w="108" w:type="dxa"/>
              <w:right w:w="108" w:type="dxa"/>
            </w:tcMar>
          </w:tcPr>
          <w:p w:rsidR="0034311B" w:rsidRDefault="0034311B" w:rsidP="00987EF1">
            <w:pPr>
              <w:tabs>
                <w:tab w:val="left" w:pos="1605"/>
              </w:tabs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- Фатеева Людмила Алексеевна- учитель начальных классов, МБОУ Школа </w:t>
            </w:r>
            <w:r>
              <w:rPr>
                <w:rFonts w:ascii="Segoe UI Symbol" w:eastAsia="Segoe UI Symbol" w:hAnsi="Segoe UI Symbol" w:cs="Segoe UI Symbol"/>
                <w:sz w:val="28"/>
              </w:rPr>
              <w:t>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81,  член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 жюри;</w:t>
            </w:r>
          </w:p>
        </w:tc>
      </w:tr>
      <w:tr w:rsidR="0034311B" w:rsidTr="00F3347F">
        <w:trPr>
          <w:trHeight w:val="1"/>
        </w:trPr>
        <w:tc>
          <w:tcPr>
            <w:tcW w:w="9426" w:type="dxa"/>
            <w:shd w:val="clear" w:color="000000" w:fill="FFFFFF"/>
            <w:tcMar>
              <w:left w:w="108" w:type="dxa"/>
              <w:right w:w="108" w:type="dxa"/>
            </w:tcMar>
          </w:tcPr>
          <w:p w:rsidR="0034311B" w:rsidRDefault="0034311B" w:rsidP="00987EF1">
            <w:pPr>
              <w:tabs>
                <w:tab w:val="left" w:pos="1605"/>
              </w:tabs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- Чистякова Виктория Стефановна, МБОУ Школа </w:t>
            </w:r>
            <w:r>
              <w:rPr>
                <w:rFonts w:ascii="Segoe UI Symbol" w:eastAsia="Segoe UI Symbol" w:hAnsi="Segoe UI Symbol" w:cs="Segoe UI Symbol"/>
                <w:sz w:val="28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</w:rPr>
              <w:t>94,  член жюри;</w:t>
            </w:r>
          </w:p>
        </w:tc>
      </w:tr>
      <w:tr w:rsidR="0034311B" w:rsidTr="00F3347F">
        <w:trPr>
          <w:trHeight w:val="1"/>
        </w:trPr>
        <w:tc>
          <w:tcPr>
            <w:tcW w:w="9426" w:type="dxa"/>
            <w:shd w:val="clear" w:color="000000" w:fill="FFFFFF"/>
            <w:tcMar>
              <w:left w:w="108" w:type="dxa"/>
              <w:right w:w="108" w:type="dxa"/>
            </w:tcMar>
          </w:tcPr>
          <w:p w:rsidR="0034311B" w:rsidRDefault="0034311B" w:rsidP="00987EF1">
            <w:pPr>
              <w:tabs>
                <w:tab w:val="left" w:pos="16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- Тихвинская Виктория Владимировна-учитель начальных классов МБОУ Школа </w:t>
            </w:r>
            <w:r>
              <w:rPr>
                <w:rFonts w:ascii="Segoe UI Symbol" w:eastAsia="Segoe UI Symbol" w:hAnsi="Segoe UI Symbol" w:cs="Segoe UI Symbol"/>
                <w:sz w:val="28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</w:rPr>
              <w:t>18,  член жюри;</w:t>
            </w:r>
          </w:p>
          <w:p w:rsidR="0034311B" w:rsidRDefault="0034311B" w:rsidP="00987EF1">
            <w:pPr>
              <w:tabs>
                <w:tab w:val="left" w:pos="16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- Ковешникова Татьяна Игоревна-учитель начальных классов МБОУ Школа </w:t>
            </w:r>
            <w:r>
              <w:rPr>
                <w:rFonts w:ascii="Segoe UI Symbol" w:eastAsia="Segoe UI Symbol" w:hAnsi="Segoe UI Symbol" w:cs="Segoe UI Symbol"/>
                <w:sz w:val="28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</w:rPr>
              <w:t>18", член жюри;</w:t>
            </w:r>
          </w:p>
          <w:p w:rsidR="0034311B" w:rsidRDefault="0034311B" w:rsidP="00987EF1">
            <w:pPr>
              <w:tabs>
                <w:tab w:val="left" w:pos="16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- Лиходет Татьяна Валерьевна – учитель начальных классов МБОУ "Гимназия </w:t>
            </w:r>
            <w:r>
              <w:rPr>
                <w:rFonts w:ascii="Segoe UI Symbol" w:eastAsia="Segoe UI Symbol" w:hAnsi="Segoe UI Symbol" w:cs="Segoe UI Symbol"/>
                <w:sz w:val="28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</w:rPr>
              <w:t>19", член жюри;</w:t>
            </w:r>
          </w:p>
          <w:p w:rsidR="0034311B" w:rsidRDefault="0034311B" w:rsidP="00987EF1">
            <w:pPr>
              <w:tabs>
                <w:tab w:val="left" w:pos="16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- Рысенко Марина Владиленовна- учитель начальных классов МБОУ "Школа </w:t>
            </w:r>
            <w:r>
              <w:rPr>
                <w:rFonts w:ascii="Segoe UI Symbol" w:eastAsia="Segoe UI Symbol" w:hAnsi="Segoe UI Symbol" w:cs="Segoe UI Symbol"/>
                <w:sz w:val="28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</w:rPr>
              <w:t>49", член жюри;</w:t>
            </w:r>
          </w:p>
          <w:p w:rsidR="0034311B" w:rsidRDefault="0034311B" w:rsidP="00987EF1">
            <w:pPr>
              <w:tabs>
                <w:tab w:val="left" w:pos="16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- Шинкаренко Наталья Александровна- учитель начальных классов МБОУ "Школа </w:t>
            </w:r>
            <w:r>
              <w:rPr>
                <w:rFonts w:ascii="Segoe UI Symbol" w:eastAsia="Segoe UI Symbol" w:hAnsi="Segoe UI Symbol" w:cs="Segoe UI Symbol"/>
                <w:sz w:val="28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</w:rPr>
              <w:t>49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",  член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 жюри;</w:t>
            </w:r>
          </w:p>
          <w:p w:rsidR="0034311B" w:rsidRDefault="0034311B" w:rsidP="00987EF1">
            <w:pPr>
              <w:tabs>
                <w:tab w:val="left" w:pos="16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- Василевская Ольга Михайловна- учитель начальных классов МБОУ «Школа </w:t>
            </w:r>
            <w:r>
              <w:rPr>
                <w:rFonts w:ascii="Segoe UI Symbol" w:eastAsia="Segoe UI Symbol" w:hAnsi="Segoe UI Symbol" w:cs="Segoe UI Symbol"/>
                <w:sz w:val="28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3», член жюри;</w:t>
            </w:r>
          </w:p>
          <w:p w:rsidR="0034311B" w:rsidRDefault="0034311B" w:rsidP="00987EF1">
            <w:pPr>
              <w:tabs>
                <w:tab w:val="left" w:pos="16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- Петрова Ирина Васильевна- учителей начальных классов МАОУ "Гимназия </w:t>
            </w:r>
            <w:r>
              <w:rPr>
                <w:rFonts w:ascii="Segoe UI Symbol" w:eastAsia="Segoe UI Symbol" w:hAnsi="Segoe UI Symbol" w:cs="Segoe UI Symbol"/>
                <w:sz w:val="28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</w:rPr>
              <w:t>76", член жюри;</w:t>
            </w:r>
          </w:p>
          <w:p w:rsidR="0034311B" w:rsidRDefault="0034311B" w:rsidP="00987EF1">
            <w:pPr>
              <w:tabs>
                <w:tab w:val="left" w:pos="16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- Пономаренко Екатерина Андреевна- учитель начальных классов МБОУ "Школа </w:t>
            </w:r>
            <w:r>
              <w:rPr>
                <w:rFonts w:ascii="Segoe UI Symbol" w:eastAsia="Segoe UI Symbol" w:hAnsi="Segoe UI Symbol" w:cs="Segoe UI Symbol"/>
                <w:sz w:val="28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</w:rPr>
              <w:t>92", член жюри;</w:t>
            </w:r>
          </w:p>
          <w:p w:rsidR="0034311B" w:rsidRDefault="0034311B" w:rsidP="00987EF1">
            <w:pPr>
              <w:tabs>
                <w:tab w:val="left" w:pos="16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- Бережецкая Оксана Ихсановна- учитель начальных классов МБОУ "Школа </w:t>
            </w:r>
            <w:r>
              <w:rPr>
                <w:rFonts w:ascii="Segoe UI Symbol" w:eastAsia="Segoe UI Symbol" w:hAnsi="Segoe UI Symbol" w:cs="Segoe UI Symbol"/>
                <w:sz w:val="28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</w:rPr>
              <w:t>92", член жюри;</w:t>
            </w:r>
          </w:p>
          <w:p w:rsidR="0034311B" w:rsidRDefault="0034311B" w:rsidP="00987EF1">
            <w:pPr>
              <w:tabs>
                <w:tab w:val="left" w:pos="16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- Козлова Ирина Витальевна- учитель начальных классов МБОУ «Школа №110», член жюри;</w:t>
            </w:r>
          </w:p>
          <w:p w:rsidR="0034311B" w:rsidRDefault="0034311B" w:rsidP="00987EF1">
            <w:pPr>
              <w:tabs>
                <w:tab w:val="left" w:pos="1605"/>
              </w:tabs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- Рыбальченко Анна Сергеевна- учитель начальных классов МБОУ «Лицей №50»</w:t>
            </w:r>
          </w:p>
        </w:tc>
      </w:tr>
    </w:tbl>
    <w:p w:rsidR="0034311B" w:rsidRDefault="0034311B" w:rsidP="0034311B">
      <w:pPr>
        <w:tabs>
          <w:tab w:val="left" w:pos="1605"/>
        </w:tabs>
        <w:spacing w:after="0" w:line="240" w:lineRule="auto"/>
        <w:rPr>
          <w:rFonts w:ascii="Times New Roman" w:eastAsia="Times New Roman" w:hAnsi="Times New Roman" w:cs="Times New Roman"/>
          <w:sz w:val="16"/>
        </w:rPr>
      </w:pPr>
    </w:p>
    <w:p w:rsidR="0034311B" w:rsidRDefault="0034311B" w:rsidP="0034311B">
      <w:pPr>
        <w:tabs>
          <w:tab w:val="left" w:pos="1605"/>
        </w:tabs>
        <w:spacing w:after="0" w:line="240" w:lineRule="auto"/>
        <w:rPr>
          <w:rFonts w:ascii="Times New Roman" w:eastAsia="Times New Roman" w:hAnsi="Times New Roman" w:cs="Times New Roman"/>
          <w:sz w:val="16"/>
        </w:rPr>
      </w:pPr>
    </w:p>
    <w:p w:rsidR="00DC20B8" w:rsidRDefault="00DC20B8" w:rsidP="0034311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</w:rPr>
      </w:pPr>
    </w:p>
    <w:p w:rsidR="00DC20B8" w:rsidRDefault="00DC20B8" w:rsidP="0034311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</w:rPr>
      </w:pPr>
    </w:p>
    <w:p w:rsidR="00DC20B8" w:rsidRDefault="00DC20B8" w:rsidP="0034311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</w:rPr>
      </w:pPr>
    </w:p>
    <w:p w:rsidR="00DC20B8" w:rsidRDefault="00DC20B8" w:rsidP="0034311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</w:rPr>
      </w:pPr>
    </w:p>
    <w:p w:rsidR="00DC20B8" w:rsidRDefault="00DC20B8" w:rsidP="0034311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</w:rPr>
      </w:pPr>
    </w:p>
    <w:p w:rsidR="00DC20B8" w:rsidRDefault="00DC20B8" w:rsidP="0034311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</w:rPr>
      </w:pPr>
    </w:p>
    <w:p w:rsidR="00DC20B8" w:rsidRDefault="00DC20B8" w:rsidP="0034311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</w:rPr>
      </w:pPr>
    </w:p>
    <w:p w:rsidR="00DC20B8" w:rsidRDefault="00DC20B8" w:rsidP="0034311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</w:rPr>
      </w:pPr>
    </w:p>
    <w:p w:rsidR="00DC20B8" w:rsidRDefault="00DC20B8" w:rsidP="0034311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</w:rPr>
      </w:pPr>
    </w:p>
    <w:p w:rsidR="00DC20B8" w:rsidRDefault="00DC20B8" w:rsidP="0034311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</w:rPr>
      </w:pPr>
    </w:p>
    <w:p w:rsidR="00DC20B8" w:rsidRDefault="00DC20B8" w:rsidP="0034311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</w:rPr>
      </w:pPr>
    </w:p>
    <w:p w:rsidR="00DC20B8" w:rsidRDefault="00DC20B8" w:rsidP="0034311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</w:rPr>
      </w:pPr>
    </w:p>
    <w:p w:rsidR="00DC20B8" w:rsidRDefault="00DC20B8" w:rsidP="0034311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</w:rPr>
      </w:pPr>
    </w:p>
    <w:p w:rsidR="00DC20B8" w:rsidRDefault="00DC20B8" w:rsidP="0034311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</w:rPr>
      </w:pPr>
    </w:p>
    <w:p w:rsidR="00DC20B8" w:rsidRDefault="00DC20B8" w:rsidP="0034311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</w:rPr>
      </w:pPr>
    </w:p>
    <w:p w:rsidR="00DC20B8" w:rsidRDefault="00DC20B8" w:rsidP="0034311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</w:rPr>
      </w:pPr>
    </w:p>
    <w:p w:rsidR="00DC20B8" w:rsidRDefault="00DC20B8" w:rsidP="0034311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</w:rPr>
      </w:pPr>
    </w:p>
    <w:p w:rsidR="00DC20B8" w:rsidRDefault="00DC20B8" w:rsidP="0034311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</w:rPr>
      </w:pPr>
    </w:p>
    <w:p w:rsidR="00DC20B8" w:rsidRDefault="00DC20B8" w:rsidP="0034311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</w:rPr>
      </w:pPr>
    </w:p>
    <w:p w:rsidR="00DC20B8" w:rsidRDefault="00DC20B8" w:rsidP="0034311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</w:rPr>
      </w:pPr>
    </w:p>
    <w:p w:rsidR="00DC20B8" w:rsidRDefault="00DC20B8" w:rsidP="0034311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</w:rPr>
      </w:pPr>
    </w:p>
    <w:p w:rsidR="00DC20B8" w:rsidRDefault="00DC20B8" w:rsidP="0034311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</w:rPr>
      </w:pPr>
    </w:p>
    <w:p w:rsidR="0034311B" w:rsidRDefault="0034311B" w:rsidP="0034311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16"/>
        </w:rPr>
        <w:t>Барашев Андрей Хугасович</w:t>
      </w:r>
    </w:p>
    <w:p w:rsidR="0034311B" w:rsidRDefault="0034311B" w:rsidP="0034311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16"/>
        </w:rPr>
        <w:t>8-(863) 240-81-24</w:t>
      </w:r>
    </w:p>
    <w:p w:rsidR="00054C02" w:rsidRDefault="00054C02"/>
    <w:sectPr w:rsidR="00054C02" w:rsidSect="001C0F91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99"/>
    <w:multiLevelType w:val="hybridMultilevel"/>
    <w:tmpl w:val="69345AC8"/>
    <w:lvl w:ilvl="0" w:tplc="42D8E368">
      <w:start w:val="6"/>
      <w:numFmt w:val="decimal"/>
      <w:lvlText w:val="%1."/>
      <w:lvlJc w:val="left"/>
    </w:lvl>
    <w:lvl w:ilvl="1" w:tplc="C5EC77D4">
      <w:numFmt w:val="decimal"/>
      <w:lvlText w:val=""/>
      <w:lvlJc w:val="left"/>
    </w:lvl>
    <w:lvl w:ilvl="2" w:tplc="962A355C">
      <w:numFmt w:val="decimal"/>
      <w:lvlText w:val=""/>
      <w:lvlJc w:val="left"/>
    </w:lvl>
    <w:lvl w:ilvl="3" w:tplc="97B8E2FA">
      <w:numFmt w:val="decimal"/>
      <w:lvlText w:val=""/>
      <w:lvlJc w:val="left"/>
    </w:lvl>
    <w:lvl w:ilvl="4" w:tplc="25C2C506">
      <w:numFmt w:val="decimal"/>
      <w:lvlText w:val=""/>
      <w:lvlJc w:val="left"/>
    </w:lvl>
    <w:lvl w:ilvl="5" w:tplc="037E5C2A">
      <w:numFmt w:val="decimal"/>
      <w:lvlText w:val=""/>
      <w:lvlJc w:val="left"/>
    </w:lvl>
    <w:lvl w:ilvl="6" w:tplc="0908DF86">
      <w:numFmt w:val="decimal"/>
      <w:lvlText w:val=""/>
      <w:lvlJc w:val="left"/>
    </w:lvl>
    <w:lvl w:ilvl="7" w:tplc="999A391A">
      <w:numFmt w:val="decimal"/>
      <w:lvlText w:val=""/>
      <w:lvlJc w:val="left"/>
    </w:lvl>
    <w:lvl w:ilvl="8" w:tplc="FAF2B46C">
      <w:numFmt w:val="decimal"/>
      <w:lvlText w:val=""/>
      <w:lvlJc w:val="left"/>
    </w:lvl>
  </w:abstractNum>
  <w:abstractNum w:abstractNumId="1">
    <w:nsid w:val="00000F3E"/>
    <w:multiLevelType w:val="hybridMultilevel"/>
    <w:tmpl w:val="48404154"/>
    <w:lvl w:ilvl="0" w:tplc="94CCFC5C">
      <w:start w:val="1"/>
      <w:numFmt w:val="bullet"/>
      <w:lvlText w:val="в"/>
      <w:lvlJc w:val="left"/>
    </w:lvl>
    <w:lvl w:ilvl="1" w:tplc="12D60DC4">
      <w:start w:val="1"/>
      <w:numFmt w:val="decimal"/>
      <w:lvlText w:val="5.%2."/>
      <w:lvlJc w:val="left"/>
    </w:lvl>
    <w:lvl w:ilvl="2" w:tplc="9D08BB7A">
      <w:numFmt w:val="decimal"/>
      <w:lvlText w:val=""/>
      <w:lvlJc w:val="left"/>
    </w:lvl>
    <w:lvl w:ilvl="3" w:tplc="CBCCF8BA">
      <w:numFmt w:val="decimal"/>
      <w:lvlText w:val=""/>
      <w:lvlJc w:val="left"/>
    </w:lvl>
    <w:lvl w:ilvl="4" w:tplc="C040085E">
      <w:numFmt w:val="decimal"/>
      <w:lvlText w:val=""/>
      <w:lvlJc w:val="left"/>
    </w:lvl>
    <w:lvl w:ilvl="5" w:tplc="4EDE1CD6">
      <w:numFmt w:val="decimal"/>
      <w:lvlText w:val=""/>
      <w:lvlJc w:val="left"/>
    </w:lvl>
    <w:lvl w:ilvl="6" w:tplc="9ED03532">
      <w:numFmt w:val="decimal"/>
      <w:lvlText w:val=""/>
      <w:lvlJc w:val="left"/>
    </w:lvl>
    <w:lvl w:ilvl="7" w:tplc="45CAA71C">
      <w:numFmt w:val="decimal"/>
      <w:lvlText w:val=""/>
      <w:lvlJc w:val="left"/>
    </w:lvl>
    <w:lvl w:ilvl="8" w:tplc="510A5EAC">
      <w:numFmt w:val="decimal"/>
      <w:lvlText w:val=""/>
      <w:lvlJc w:val="left"/>
    </w:lvl>
  </w:abstractNum>
  <w:abstractNum w:abstractNumId="2">
    <w:nsid w:val="0000390C"/>
    <w:multiLevelType w:val="hybridMultilevel"/>
    <w:tmpl w:val="7A3813D8"/>
    <w:lvl w:ilvl="0" w:tplc="A31C0848">
      <w:start w:val="1"/>
      <w:numFmt w:val="bullet"/>
      <w:lvlText w:val="в"/>
      <w:lvlJc w:val="left"/>
    </w:lvl>
    <w:lvl w:ilvl="1" w:tplc="34143A4A">
      <w:start w:val="2"/>
      <w:numFmt w:val="decimal"/>
      <w:lvlText w:val="%2."/>
      <w:lvlJc w:val="left"/>
    </w:lvl>
    <w:lvl w:ilvl="2" w:tplc="9F3E9F88">
      <w:numFmt w:val="decimal"/>
      <w:lvlText w:val=""/>
      <w:lvlJc w:val="left"/>
    </w:lvl>
    <w:lvl w:ilvl="3" w:tplc="92CE611A">
      <w:numFmt w:val="decimal"/>
      <w:lvlText w:val=""/>
      <w:lvlJc w:val="left"/>
    </w:lvl>
    <w:lvl w:ilvl="4" w:tplc="99EA5404">
      <w:numFmt w:val="decimal"/>
      <w:lvlText w:val=""/>
      <w:lvlJc w:val="left"/>
    </w:lvl>
    <w:lvl w:ilvl="5" w:tplc="7AE2A1CE">
      <w:numFmt w:val="decimal"/>
      <w:lvlText w:val=""/>
      <w:lvlJc w:val="left"/>
    </w:lvl>
    <w:lvl w:ilvl="6" w:tplc="FA6452AA">
      <w:numFmt w:val="decimal"/>
      <w:lvlText w:val=""/>
      <w:lvlJc w:val="left"/>
    </w:lvl>
    <w:lvl w:ilvl="7" w:tplc="B6E291FC">
      <w:numFmt w:val="decimal"/>
      <w:lvlText w:val=""/>
      <w:lvlJc w:val="left"/>
    </w:lvl>
    <w:lvl w:ilvl="8" w:tplc="DD047D38">
      <w:numFmt w:val="decimal"/>
      <w:lvlText w:val=""/>
      <w:lvlJc w:val="left"/>
    </w:lvl>
  </w:abstractNum>
  <w:abstractNum w:abstractNumId="3">
    <w:nsid w:val="3681429A"/>
    <w:multiLevelType w:val="hybridMultilevel"/>
    <w:tmpl w:val="A3849AB4"/>
    <w:lvl w:ilvl="0" w:tplc="CACA4D30">
      <w:start w:val="5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>
    <w:nsid w:val="3F846F62"/>
    <w:multiLevelType w:val="multilevel"/>
    <w:tmpl w:val="7F1E4A9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A1366C4"/>
    <w:multiLevelType w:val="hybridMultilevel"/>
    <w:tmpl w:val="634A7402"/>
    <w:lvl w:ilvl="0" w:tplc="B6B0040A">
      <w:start w:val="2"/>
      <w:numFmt w:val="decimal"/>
      <w:lvlText w:val="%1."/>
      <w:lvlJc w:val="left"/>
      <w:pPr>
        <w:ind w:left="106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638C4237"/>
    <w:multiLevelType w:val="hybridMultilevel"/>
    <w:tmpl w:val="D0A6017A"/>
    <w:lvl w:ilvl="0" w:tplc="120EFE06">
      <w:start w:val="4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7364159F"/>
    <w:multiLevelType w:val="multilevel"/>
    <w:tmpl w:val="D0A6017A"/>
    <w:lvl w:ilvl="0">
      <w:start w:val="4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78D9602C"/>
    <w:multiLevelType w:val="multilevel"/>
    <w:tmpl w:val="AAB674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8"/>
  </w:num>
  <w:num w:numId="3">
    <w:abstractNumId w:val="2"/>
  </w:num>
  <w:num w:numId="4">
    <w:abstractNumId w:val="5"/>
  </w:num>
  <w:num w:numId="5">
    <w:abstractNumId w:val="1"/>
  </w:num>
  <w:num w:numId="6">
    <w:abstractNumId w:val="0"/>
  </w:num>
  <w:num w:numId="7">
    <w:abstractNumId w:val="3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66477"/>
    <w:rsid w:val="00054C02"/>
    <w:rsid w:val="001C0F91"/>
    <w:rsid w:val="002F4B4E"/>
    <w:rsid w:val="00303CA7"/>
    <w:rsid w:val="0034311B"/>
    <w:rsid w:val="005D2C59"/>
    <w:rsid w:val="00661CA4"/>
    <w:rsid w:val="006B16E0"/>
    <w:rsid w:val="00A84668"/>
    <w:rsid w:val="00AC3347"/>
    <w:rsid w:val="00C66477"/>
    <w:rsid w:val="00C66EFB"/>
    <w:rsid w:val="00DC20B8"/>
    <w:rsid w:val="00F33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1438BE-5799-4063-8C80-35DE24B90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311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334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C0F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0F91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br.metod@rostov-gorod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1083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Лицей №11 "Естественнонаучный"</Company>
  <LinksUpToDate>false</LinksUpToDate>
  <CharactersWithSpaces>7244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Гуча</dc:creator>
  <cp:lastModifiedBy>ИМЦО</cp:lastModifiedBy>
  <cp:revision>5</cp:revision>
  <cp:lastPrinted>2020-01-21T11:40:00Z</cp:lastPrinted>
  <dcterms:created xsi:type="dcterms:W3CDTF">2020-01-20T11:08:00Z</dcterms:created>
  <dcterms:modified xsi:type="dcterms:W3CDTF">2020-01-28T10:11:00Z</dcterms:modified>
</cp:coreProperties>
</file>